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B17" w:rsidRPr="00B53995" w:rsidRDefault="00000000" w:rsidP="00B53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3995">
        <w:rPr>
          <w:rFonts w:ascii="Times New Roman" w:hAnsi="Times New Roman" w:cs="Times New Roman"/>
          <w:b/>
          <w:sz w:val="24"/>
          <w:szCs w:val="24"/>
          <w:u w:val="single"/>
        </w:rPr>
        <w:t>Number of research papers in the journals notified on UGC care year wise during 2017-18</w:t>
      </w:r>
    </w:p>
    <w:p w:rsidR="00175B17" w:rsidRDefault="00175B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40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2813"/>
        <w:gridCol w:w="1800"/>
        <w:gridCol w:w="1440"/>
        <w:gridCol w:w="1800"/>
        <w:gridCol w:w="1080"/>
        <w:gridCol w:w="990"/>
        <w:gridCol w:w="1080"/>
        <w:gridCol w:w="1350"/>
        <w:gridCol w:w="1147"/>
      </w:tblGrid>
      <w:tr w:rsidR="00175B17">
        <w:trPr>
          <w:trHeight w:val="405"/>
        </w:trPr>
        <w:tc>
          <w:tcPr>
            <w:tcW w:w="540" w:type="dxa"/>
            <w:vMerge w:val="restart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Sl.</w:t>
            </w: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No.</w:t>
            </w:r>
          </w:p>
        </w:tc>
        <w:tc>
          <w:tcPr>
            <w:tcW w:w="2813" w:type="dxa"/>
            <w:vMerge w:val="restart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Title of paper</w:t>
            </w:r>
          </w:p>
        </w:tc>
        <w:tc>
          <w:tcPr>
            <w:tcW w:w="1800" w:type="dxa"/>
            <w:vMerge w:val="restart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Name of the Author/s</w:t>
            </w:r>
          </w:p>
        </w:tc>
        <w:tc>
          <w:tcPr>
            <w:tcW w:w="1440" w:type="dxa"/>
            <w:vMerge w:val="restart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Department of the teacher</w:t>
            </w:r>
          </w:p>
        </w:tc>
        <w:tc>
          <w:tcPr>
            <w:tcW w:w="1800" w:type="dxa"/>
            <w:vMerge w:val="restart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Name of the Journal</w:t>
            </w:r>
          </w:p>
        </w:tc>
        <w:tc>
          <w:tcPr>
            <w:tcW w:w="1080" w:type="dxa"/>
            <w:vMerge w:val="restart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Year of publication</w:t>
            </w:r>
          </w:p>
        </w:tc>
        <w:tc>
          <w:tcPr>
            <w:tcW w:w="990" w:type="dxa"/>
            <w:vMerge w:val="restart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ISSN Number</w:t>
            </w:r>
          </w:p>
        </w:tc>
        <w:tc>
          <w:tcPr>
            <w:tcW w:w="3577" w:type="dxa"/>
            <w:gridSpan w:val="3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Link to the Journal</w:t>
            </w:r>
          </w:p>
        </w:tc>
      </w:tr>
      <w:tr w:rsidR="00175B17">
        <w:trPr>
          <w:trHeight w:val="285"/>
        </w:trPr>
        <w:tc>
          <w:tcPr>
            <w:tcW w:w="540" w:type="dxa"/>
            <w:vMerge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2813" w:type="dxa"/>
            <w:vMerge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Link of the website of journal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Link of the article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Is it in UGC carelist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color w:val="4472C4" w:themeColor="accent1"/>
                <w:sz w:val="20"/>
                <w:szCs w:val="20"/>
              </w:rPr>
              <w:t>Banana lectin induces non-specific activation of basophils and mast cells of atopic subjects by its interaction with manosyl residues of cell bound IgE.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KrithikaN, Pramod</w:t>
            </w:r>
            <w:r>
              <w:rPr>
                <w:rFonts w:ascii="Times New Roman" w:eastAsia="+mn-ea" w:hAnsi="Times New Roman" w:cs="Times New Roman"/>
                <w:bCs/>
                <w:sz w:val="20"/>
                <w:szCs w:val="20"/>
              </w:rPr>
              <w:t xml:space="preserve"> SN,</w:t>
            </w:r>
            <w:r>
              <w:rPr>
                <w:rFonts w:ascii="Times New Roman" w:eastAsia="+mn-ea" w:hAnsi="Times New Roman" w:cs="Times New Roman"/>
                <w:sz w:val="20"/>
                <w:szCs w:val="20"/>
              </w:rPr>
              <w:t xml:space="preserve"> Mahesh PA,Venkatesh YP.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European Annals of Allergy and Clinical Immunology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1764   -1489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http://www.eurannallergyimm.com/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http://www.eurannallergyimm.com/cont/journals-search/58/search.asp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3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kern w:val="36"/>
                <w:sz w:val="20"/>
                <w:szCs w:val="20"/>
              </w:rPr>
              <w:t xml:space="preserve">Quantitative Phytochemical Analysis and Antioxidant Activities of Some </w:t>
            </w:r>
            <w:r>
              <w:rPr>
                <w:rFonts w:ascii="Times New Roman" w:hAnsi="Times New Roman" w:cs="Times New Roman"/>
                <w:i/>
                <w:color w:val="0000FF"/>
                <w:kern w:val="36"/>
                <w:sz w:val="20"/>
                <w:szCs w:val="20"/>
              </w:rPr>
              <w:t xml:space="preserve">Citrus </w:t>
            </w:r>
            <w:r>
              <w:rPr>
                <w:rFonts w:ascii="Times New Roman" w:hAnsi="Times New Roman" w:cs="Times New Roman"/>
                <w:iCs/>
                <w:color w:val="0000FF"/>
                <w:kern w:val="36"/>
                <w:sz w:val="20"/>
                <w:szCs w:val="20"/>
              </w:rPr>
              <w:t>Fruits of South India</w:t>
            </w: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Pallavi, M., Ramesh Ck, V. Krishna, and Sameera Parveen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bidi="en-US"/>
              </w:rPr>
              <w:t>Biotechnology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Asian Journal of Pharmaceutical and Clinical Research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pStyle w:val="Heading2"/>
              <w:spacing w:line="240" w:lineRule="auto"/>
              <w:ind w:right="0" w:hanging="10"/>
              <w:textAlignment w:val="baseline"/>
              <w:rPr>
                <w:rFonts w:ascii="Times New Roman" w:eastAsia="Malgun Gothic" w:hAnsi="Times New Roman"/>
                <w:b w:val="0"/>
                <w:bCs w:val="0"/>
                <w:i w:val="0"/>
                <w:iCs w:val="0"/>
                <w:sz w:val="20"/>
                <w:szCs w:val="20"/>
                <w:lang w:bidi="en-US"/>
              </w:rPr>
            </w:pPr>
          </w:p>
          <w:p w:rsidR="00175B17" w:rsidRDefault="00000000">
            <w:pPr>
              <w:pStyle w:val="Heading2"/>
              <w:spacing w:line="240" w:lineRule="auto"/>
              <w:ind w:right="0" w:hanging="10"/>
              <w:textAlignment w:val="baseline"/>
              <w:rPr>
                <w:rFonts w:ascii="Times New Roman" w:eastAsia="Malgun Gothic" w:hAnsi="Times New Roman"/>
                <w:b w:val="0"/>
                <w:bCs w:val="0"/>
                <w:i w:val="0"/>
                <w:iCs w:val="0"/>
                <w:sz w:val="20"/>
                <w:szCs w:val="20"/>
                <w:lang w:bidi="en-US"/>
              </w:rPr>
            </w:pPr>
            <w:r>
              <w:rPr>
                <w:rFonts w:ascii="Times New Roman" w:eastAsia="Malgun Gothic" w:hAnsi="Times New Roman"/>
                <w:b w:val="0"/>
                <w:bCs w:val="0"/>
                <w:i w:val="0"/>
                <w:iCs w:val="0"/>
                <w:sz w:val="20"/>
                <w:szCs w:val="20"/>
                <w:lang w:bidi="en-US"/>
              </w:rPr>
              <w:t>2455-3891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https://innovareacademics.in/journals/index.php/ajpcr/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sz w:val="20"/>
                  <w:szCs w:val="20"/>
                </w:rPr>
                <w:t>https://innovareacademics.in/journals/index.php/ajpcr/article/view/20912</w:t>
              </w:r>
            </w:hyperlink>
          </w:p>
          <w:p w:rsidR="00175B17" w:rsidRDefault="00175B1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3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  <w:t>Antioxidant Activity of Different Tea Samples.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Ramesh CK., Jamuna K S., Pallavi M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bidi="en-US"/>
              </w:rPr>
              <w:t>Biotechnology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European Journal of Biomedical and Pharmaceutical sciences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2349-8870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https://www.ejbps.com/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https://storage.googleapis.com/journal-uploads/ejbps/article_issue/volume_4_august_issue_8/1502088854.pdf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3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Studies on </w:t>
            </w:r>
            <w:r>
              <w:rPr>
                <w:rFonts w:ascii="Times New Roman" w:hAnsi="Times New Roman" w:cs="Times New Roman"/>
                <w:bCs/>
                <w:i/>
                <w:iCs/>
                <w:color w:val="0000FF"/>
                <w:sz w:val="20"/>
                <w:szCs w:val="20"/>
              </w:rPr>
              <w:t>in vitro</w:t>
            </w: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 antiproliferative activities in Cruciferae vegetables.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  <w:shd w:val="clear" w:color="auto" w:fill="FFFFFF"/>
              </w:rPr>
              <w:t>Jamuna, K. S., M. S. Suma, C. K. Ramesh, Riaz Mahmood, and L. Nanjundaswamy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bidi="en-US"/>
              </w:rPr>
              <w:t>Biotechnology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Journal of Applied Horticulture.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9721045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http://www.horticultureresearch.net/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sz w:val="20"/>
                  <w:szCs w:val="20"/>
                </w:rPr>
                <w:t>https://www.researchgate.net/publication/327046916_Studies_on_in_vitro_antiproliferative_activities_in_Cruciferae_veg</w:t>
              </w:r>
              <w:r>
                <w:rPr>
                  <w:rStyle w:val="Hyperlink"/>
                  <w:sz w:val="20"/>
                  <w:szCs w:val="20"/>
                </w:rPr>
                <w:lastRenderedPageBreak/>
                <w:t>5etables</w:t>
              </w:r>
            </w:hyperlink>
          </w:p>
          <w:p w:rsidR="00175B17" w:rsidRDefault="00175B1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3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  <w:t xml:space="preserve">Bioprospecting of </w:t>
            </w:r>
            <w:r>
              <w:rPr>
                <w:rFonts w:ascii="Times New Roman" w:hAnsi="Times New Roman" w:cs="Times New Roman"/>
                <w:bCs/>
                <w:i/>
                <w:iCs/>
                <w:color w:val="4472C4" w:themeColor="accent1"/>
                <w:sz w:val="20"/>
                <w:szCs w:val="20"/>
              </w:rPr>
              <w:t>Muntingiacalabura</w:t>
            </w:r>
            <w:r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  <w:t>: bioactive compounds and its antioxidant, antimicrobial and anthelmenthic activity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MahadevappaParamesha, TriveniTg, Ramesh Ck, and Nataraj S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bidi="en-US"/>
              </w:rPr>
              <w:t>Biotechnology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Innovare Journal</w:t>
            </w: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of Sciences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2321-5496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https://innovareacademics.in/journals/index.php/ijs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https://innovareacademics.in/journals/index.php/ijs/article/view/16099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Design and synthesis of conjugated azo-hydrazone analogues using nano BF3·SiO2 targeting ROS homeostasis in oncogenic and vascular progression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Zabiulla, Vigneshwaran V, Bushra AB, Pavankumar GS,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Prabhakar BT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Khanum SA.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bidi="en-US"/>
              </w:rPr>
              <w:t>Biotechnology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Biomedicine and Pharmacotherapy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0753-3322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https://www.sciencedirect.com/journal/biomedicine-and-pharmacotherapy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sz w:val="20"/>
                  <w:szCs w:val="20"/>
                </w:rPr>
                <w:t>https://www.sciencedirect.com/science/article/abs/pii/S0753332217317766</w:t>
              </w:r>
            </w:hyperlink>
          </w:p>
          <w:p w:rsidR="00175B17" w:rsidRDefault="00175B1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175B1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</w:pPr>
          </w:p>
          <w:p w:rsidR="00175B17" w:rsidRDefault="00175B17">
            <w:pPr>
              <w:spacing w:after="0" w:line="240" w:lineRule="auto"/>
            </w:pPr>
          </w:p>
          <w:p w:rsidR="00175B17" w:rsidRDefault="00175B17">
            <w:pPr>
              <w:spacing w:after="0" w:line="240" w:lineRule="auto"/>
            </w:pPr>
          </w:p>
          <w:p w:rsidR="00175B17" w:rsidRDefault="00000000">
            <w:pPr>
              <w:spacing w:after="0" w:line="240" w:lineRule="auto"/>
            </w:pPr>
            <w: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Synthesis of novel morpholine conjugated benzophenone analogues and evaluation of antagonistic role against neoplastic development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Al-Ghorbani M, Thirusangu P, Gurupadaswamy HD, Vigneshwaran V, Mohammed YH,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Prabhakar BT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Khanum SA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bidi="en-US"/>
              </w:rPr>
              <w:t>Biotechnology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Bioorganic Chemistry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0045-2068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https://www.sciencedirect.com/journal/bioorganic-chemistry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75B17" w:rsidRDefault="0000000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19" w:history="1">
              <w:r>
                <w:rPr>
                  <w:rStyle w:val="Hyperlink"/>
                  <w:sz w:val="22"/>
                  <w:szCs w:val="22"/>
                </w:rPr>
                <w:t>https://www.sciencedirect.com/science/article/abs/pii/S0045206816300992</w:t>
              </w:r>
            </w:hyperlink>
          </w:p>
          <w:p w:rsidR="00175B17" w:rsidRDefault="00175B17">
            <w:pPr>
              <w:pStyle w:val="Default"/>
              <w:jc w:val="center"/>
              <w:rPr>
                <w:rFonts w:eastAsia="Malgun Gothic"/>
              </w:rPr>
            </w:pPr>
          </w:p>
        </w:tc>
        <w:tc>
          <w:tcPr>
            <w:tcW w:w="1147" w:type="dxa"/>
          </w:tcPr>
          <w:p w:rsidR="00175B17" w:rsidRDefault="000000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color w:val="auto"/>
                <w:sz w:val="22"/>
                <w:szCs w:val="22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The anti-invasive role of novel synthesized pyridazine hydrazide appended phenoxy acetic acid against neoplastic development targeting matrix metallo proteases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Eissa Mohammed YH, Thirusangu P, Zabiulla, V V,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 T Prabhakar,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Khanum SA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bidi="en-US"/>
              </w:rPr>
              <w:t>Biotechnology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Biomedicine and Pharmacotherapy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0753-3322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0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https://www.sciencedirect.com/journal/biomedicine-and-pharmacotherapy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75B17" w:rsidRDefault="00175B1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175B17" w:rsidRDefault="00000000">
            <w:pPr>
              <w:pStyle w:val="Default"/>
              <w:jc w:val="center"/>
              <w:rPr>
                <w:rFonts w:eastAsia="Malgun Gothic"/>
              </w:rPr>
            </w:pPr>
            <w:hyperlink r:id="rId21" w:history="1">
              <w:r>
                <w:rPr>
                  <w:rStyle w:val="Hyperlink"/>
                  <w:rFonts w:eastAsia="Malgun Gothic"/>
                </w:rPr>
                <w:t>https://pubmed.ncbi.nlm.nih.gov/28858736/</w:t>
              </w:r>
            </w:hyperlink>
          </w:p>
          <w:p w:rsidR="00175B17" w:rsidRDefault="00175B17">
            <w:pPr>
              <w:pStyle w:val="Default"/>
              <w:jc w:val="center"/>
              <w:rPr>
                <w:rFonts w:eastAsia="Malgun Gothic"/>
              </w:rPr>
            </w:pPr>
          </w:p>
        </w:tc>
        <w:tc>
          <w:tcPr>
            <w:tcW w:w="1147" w:type="dxa"/>
          </w:tcPr>
          <w:p w:rsidR="00175B17" w:rsidRDefault="000000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color w:val="auto"/>
                <w:sz w:val="22"/>
                <w:szCs w:val="22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Hepatoprotective Effect of Curcumin and Capsaicin against Lipopolysaccharide Induced 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lastRenderedPageBreak/>
              <w:t>Liver Damage in Mice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ThriveniVasanthkumar, ManjunathaHanum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anthappa, Prabhakar BT, SanthoshKondajjiHanumanthappa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bidi="en-US"/>
              </w:rPr>
              <w:lastRenderedPageBreak/>
              <w:t>Biotechnology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Pharmacognosy Journal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0975-3575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https://www.phcogj.com/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75B17" w:rsidRDefault="00000000">
            <w:pPr>
              <w:pStyle w:val="Default"/>
              <w:jc w:val="center"/>
              <w:rPr>
                <w:rFonts w:eastAsia="Malgun Gothic"/>
              </w:rPr>
            </w:pPr>
            <w:hyperlink r:id="rId23" w:history="1">
              <w:r>
                <w:rPr>
                  <w:rStyle w:val="Hyperlink"/>
                  <w:rFonts w:eastAsia="Malgun Gothic"/>
                </w:rPr>
                <w:t>https://phcogj.com/arti</w:t>
              </w:r>
              <w:r>
                <w:rPr>
                  <w:rStyle w:val="Hyperlink"/>
                  <w:rFonts w:eastAsia="Malgun Gothic"/>
                </w:rPr>
                <w:lastRenderedPageBreak/>
                <w:t>cle/433</w:t>
              </w:r>
            </w:hyperlink>
          </w:p>
          <w:p w:rsidR="00175B17" w:rsidRDefault="00175B17">
            <w:pPr>
              <w:pStyle w:val="Default"/>
              <w:jc w:val="center"/>
              <w:rPr>
                <w:rFonts w:eastAsia="Malgun Gothic"/>
              </w:rPr>
            </w:pPr>
          </w:p>
        </w:tc>
        <w:tc>
          <w:tcPr>
            <w:tcW w:w="1147" w:type="dxa"/>
          </w:tcPr>
          <w:p w:rsidR="00175B17" w:rsidRDefault="000000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pacing w:val="-5"/>
                <w:sz w:val="20"/>
                <w:szCs w:val="20"/>
              </w:rPr>
              <w:t>The Novel 4-Phenyl-2-Phenoxyacetamide Thiazoles modulates the tumor hypoxia leading to the crackdown of neoangiogenesis and evoking the cell death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Mohammed YHE, Malojirao VH, Thirusangu P, Al-Ghorbani M,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Prabhakar BT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Khanum SA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bidi="en-US"/>
              </w:rPr>
              <w:t>Biotechnology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European Journal of Medicinal Chemistry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0009-4374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https://www.sciencedirect.com/journal/european-journal-of-medicinal-chemistry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75B17" w:rsidRDefault="00175B1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175B17" w:rsidRDefault="00000000">
            <w:pPr>
              <w:pStyle w:val="Default"/>
              <w:jc w:val="center"/>
              <w:rPr>
                <w:rFonts w:eastAsia="Malgun Gothic"/>
              </w:rPr>
            </w:pPr>
            <w:hyperlink r:id="rId25" w:history="1">
              <w:r>
                <w:rPr>
                  <w:rStyle w:val="Hyperlink"/>
                  <w:rFonts w:eastAsia="Malgun Gothic"/>
                </w:rPr>
                <w:t>https://pubmed.ncbi.nlm.nih.gov/29133037/</w:t>
              </w:r>
            </w:hyperlink>
          </w:p>
          <w:p w:rsidR="00175B17" w:rsidRDefault="00175B17">
            <w:pPr>
              <w:pStyle w:val="Default"/>
              <w:jc w:val="center"/>
              <w:rPr>
                <w:rFonts w:eastAsia="Malgun Gothic"/>
              </w:rPr>
            </w:pPr>
          </w:p>
        </w:tc>
        <w:tc>
          <w:tcPr>
            <w:tcW w:w="1147" w:type="dxa"/>
          </w:tcPr>
          <w:p w:rsidR="00175B17" w:rsidRDefault="000000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color w:val="auto"/>
                <w:sz w:val="22"/>
                <w:szCs w:val="22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13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  <w:lang w:bidi="kn-IN"/>
              </w:rPr>
              <w:t xml:space="preserve">Estimation of Total Phenolics, Flavonoid and In vitro Antioxidant Activity of </w:t>
            </w:r>
            <w:r>
              <w:rPr>
                <w:rFonts w:ascii="Times New Roman" w:hAnsi="Times New Roman" w:cs="Times New Roman"/>
                <w:bCs/>
                <w:i/>
                <w:iCs/>
                <w:color w:val="4472C4" w:themeColor="accent1"/>
                <w:sz w:val="20"/>
                <w:szCs w:val="20"/>
                <w:lang w:bidi="kn-IN"/>
              </w:rPr>
              <w:t>Chrozophorarottleri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kn-IN"/>
              </w:rPr>
              <w:t>Pallavi M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bidi="en-US"/>
              </w:rPr>
              <w:t>Biotechnology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kn-IN"/>
              </w:rPr>
              <w:t>European Journal of Biomedical and Pharmaceutical sciences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kn-IN"/>
              </w:rPr>
              <w:t>2349-8870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6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https://www.ejbps.com/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https://www.ejbps.com/ejbps/abstract_id/3130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ind w:right="10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color w:val="4472C4" w:themeColor="accent1"/>
                <w:sz w:val="18"/>
                <w:szCs w:val="18"/>
              </w:rPr>
              <w:t>Seasonal Distribution of Soil Mycoflora in Mattavara State Forest of Chikkamagalur, Karnataka, India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 xml:space="preserve">Chandani K.C. and </w:t>
            </w:r>
            <w:r>
              <w:rPr>
                <w:rFonts w:eastAsia="Malgun Gothic"/>
                <w:b/>
                <w:sz w:val="18"/>
                <w:szCs w:val="18"/>
              </w:rPr>
              <w:t>Rajeshwari N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360" w:lineRule="auto"/>
              <w:ind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International Journal of Pharma and Biosciences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0975-6299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8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https://publons.com/wos-op/journal/242/international-journal-of-pharma-and-bio-sciences/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https://www.jetir.org/papers/JETIR2012382.pdf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ind w:right="10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color w:val="0000FF"/>
                <w:sz w:val="18"/>
                <w:szCs w:val="18"/>
              </w:rPr>
              <w:t xml:space="preserve">Survey and collection of </w:t>
            </w:r>
            <w:r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Jatrophacurcas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LINN. Germplasm in </w:t>
            </w:r>
            <w:r>
              <w:rPr>
                <w:rFonts w:ascii="Times New Roman" w:eastAsia="Times" w:hAnsi="Times New Roman" w:cs="Times New Roman"/>
                <w:color w:val="0000FF"/>
                <w:sz w:val="18"/>
                <w:szCs w:val="18"/>
              </w:rPr>
              <w:t>Chickmagaluru,  Shivamogga and Chitradurga Districts Karnataka, India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 xml:space="preserve">Nithish S.A., Ramesh Babu H.N. and </w:t>
            </w:r>
            <w:r>
              <w:rPr>
                <w:rFonts w:eastAsia="Malgun Gothic"/>
                <w:b/>
                <w:sz w:val="18"/>
                <w:szCs w:val="18"/>
              </w:rPr>
              <w:t>Rajeshwari N.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</w:rPr>
              <w:t>India Bulletin of Pure and Applied Sciences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2303-2196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0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https://indianjournals.com/ijor.aspx?target=ijor:bpasms&amp;type=home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https://bpasjournals.com/admin/upload/dynamic2/7-BPAS-B-22-2018%20P_42-48_.pdf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ind w:right="10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Estimation of variation in oil yield and characterization of oil traits of different   </w:t>
            </w:r>
            <w:r>
              <w:rPr>
                <w:rFonts w:ascii="Times New Roman" w:eastAsia="Times" w:hAnsi="Times New Roman" w:cs="Times New Roman"/>
                <w:color w:val="0000FF"/>
                <w:sz w:val="18"/>
                <w:szCs w:val="18"/>
              </w:rPr>
              <w:t xml:space="preserve">Accession of  </w:t>
            </w:r>
            <w:r>
              <w:rPr>
                <w:rFonts w:ascii="Times New Roman" w:hAnsi="Times New Roman" w:cs="Times New Roman"/>
                <w:i/>
                <w:color w:val="0000FF"/>
                <w:sz w:val="18"/>
                <w:szCs w:val="18"/>
              </w:rPr>
              <w:t>Jatrophacurcas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L. found </w:t>
            </w:r>
            <w:r>
              <w:rPr>
                <w:rFonts w:ascii="Times New Roman" w:eastAsia="Times" w:hAnsi="Times New Roman" w:cs="Times New Roman"/>
                <w:color w:val="0000FF"/>
                <w:sz w:val="18"/>
                <w:szCs w:val="18"/>
              </w:rPr>
              <w:t>Chickmagaluru and Shivamogga Districts, Karnataka, India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 xml:space="preserve">Nithish S.A., Ramesh Babu H.N. and </w:t>
            </w:r>
            <w:r>
              <w:rPr>
                <w:rFonts w:eastAsia="Malgun Gothic"/>
                <w:b/>
                <w:sz w:val="18"/>
                <w:szCs w:val="18"/>
              </w:rPr>
              <w:t>Rajeshwari N.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360" w:lineRule="auto"/>
              <w:ind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Invertis Journal of Renewable Energy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2231-3419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1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https://www.indianjournals.com/ijor.Aspx?target=ijor:ijre&amp;type=home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https://indianjournals.com/ijor.aspx?target=ijor:ijre&amp;volume=8&amp;issue=3&amp;article=004</w:t>
            </w:r>
          </w:p>
        </w:tc>
        <w:tc>
          <w:tcPr>
            <w:tcW w:w="1147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Orchidaceous  Additions To The Flora Of  Chikkamagaluru District (Karnataka),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 xml:space="preserve">Udupa K.S., Gurudeva M.R. and </w:t>
            </w:r>
            <w:r>
              <w:rPr>
                <w:rFonts w:eastAsia="Malgun Gothic"/>
                <w:b/>
                <w:sz w:val="18"/>
                <w:szCs w:val="18"/>
              </w:rPr>
              <w:t>Krishnaswamy K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Forest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2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https://www.srinivasifs.com/post/myforest-quarterly-journal-of-forestry-allied-sciences-karnataka-forest-department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Offline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Over expression of stress responsive </w:t>
            </w:r>
            <w:r>
              <w:rPr>
                <w:rFonts w:ascii="Times New Roman" w:hAnsi="Times New Roman" w:cs="Times New Roman"/>
                <w:i/>
                <w:color w:val="4472C4" w:themeColor="accent1"/>
                <w:sz w:val="18"/>
                <w:szCs w:val="18"/>
              </w:rPr>
              <w:t>Pennisetumglaucum</w:t>
            </w: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47 helicase (pg47) improver stress tolerance in groundnut (</w:t>
            </w:r>
            <w:r>
              <w:rPr>
                <w:rFonts w:ascii="Times New Roman" w:hAnsi="Times New Roman" w:cs="Times New Roman"/>
                <w:i/>
                <w:color w:val="4472C4" w:themeColor="accent1"/>
                <w:sz w:val="18"/>
                <w:szCs w:val="18"/>
              </w:rPr>
              <w:t>Arachishypogaea</w:t>
            </w: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 L.)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sz w:val="18"/>
              </w:rPr>
              <w:t xml:space="preserve">Sujata M., </w:t>
            </w:r>
            <w:r>
              <w:rPr>
                <w:b/>
                <w:sz w:val="18"/>
              </w:rPr>
              <w:t>Ramesh BabuH.N,</w:t>
            </w:r>
            <w:r>
              <w:rPr>
                <w:sz w:val="18"/>
              </w:rPr>
              <w:t>Kirankumar G., Prasad T.G., Malireddy K. R and Raddy P.C.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</w:rPr>
              <w:t>Indian Journal of Agriculture Research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175B17" w:rsidRDefault="00000000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0976-058x</w:t>
            </w:r>
          </w:p>
          <w:p w:rsidR="00175B17" w:rsidRDefault="00175B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3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https://arccjournals.com/journals/indian-journal-of-agricultural-research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https://arccjournals.com/journal/indian-journal-of-agricultural-research/A-5038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Review on production techniques of GI crop, Udupimallige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 xml:space="preserve">Chaitanya H.C., </w:t>
            </w:r>
            <w:r>
              <w:rPr>
                <w:rFonts w:eastAsia="Malgun Gothic"/>
                <w:b/>
                <w:sz w:val="18"/>
                <w:szCs w:val="18"/>
              </w:rPr>
              <w:t xml:space="preserve">Nataraja </w:t>
            </w:r>
            <w:r>
              <w:rPr>
                <w:rFonts w:eastAsia="Malgun Gothic"/>
                <w:b/>
                <w:sz w:val="18"/>
                <w:szCs w:val="18"/>
              </w:rPr>
              <w:lastRenderedPageBreak/>
              <w:t>S.,</w:t>
            </w:r>
            <w:r>
              <w:rPr>
                <w:rFonts w:eastAsia="Malgun Gothic"/>
                <w:sz w:val="18"/>
                <w:szCs w:val="18"/>
              </w:rPr>
              <w:t>VikramH.C. and Jayalakshmi N.H.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</w:rPr>
              <w:t xml:space="preserve">Journal of Pharmacognosy and </w:t>
            </w:r>
            <w:r>
              <w:rPr>
                <w:rFonts w:eastAsia="Times"/>
                <w:sz w:val="18"/>
                <w:szCs w:val="18"/>
              </w:rPr>
              <w:lastRenderedPageBreak/>
              <w:t>Phytochemistry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2349-8234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4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https://www.phytojournal.c</w:t>
              </w:r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lastRenderedPageBreak/>
                <w:t>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https://www.phytojournal.com/archives/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2018/vol7issue3S/PartB/SP-7-3-6-371.pdf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Biodiesel Production from Fresh water Algae as a Renewable Source.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 xml:space="preserve">Ranjith Y and  </w:t>
            </w:r>
            <w:r>
              <w:rPr>
                <w:rFonts w:eastAsia="Malgun Gothic"/>
                <w:b/>
                <w:sz w:val="18"/>
                <w:szCs w:val="18"/>
              </w:rPr>
              <w:t>ParameswaraNaik T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International Journal of Plant Archives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0972-5210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5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http://www.plantarchives.org/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http://plantarchives.org/PDF%20181/1024-1025%20(PA3%204075).pdf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Antibacterial activity of </w:t>
            </w:r>
            <w:r>
              <w:rPr>
                <w:rFonts w:ascii="Times New Roman" w:hAnsi="Times New Roman" w:cs="Times New Roman"/>
                <w:i/>
                <w:color w:val="4472C4" w:themeColor="accent1"/>
                <w:sz w:val="18"/>
                <w:szCs w:val="18"/>
              </w:rPr>
              <w:t>Eichorniacrassipes</w:t>
            </w: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, Bathi lake, Davangere, Karnataka</w:t>
            </w:r>
          </w:p>
          <w:p w:rsidR="00175B17" w:rsidRDefault="00175B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 xml:space="preserve">Veeranna B Shettar and </w:t>
            </w:r>
            <w:r>
              <w:rPr>
                <w:rFonts w:eastAsia="Malgun Gothic"/>
                <w:b/>
                <w:sz w:val="18"/>
                <w:szCs w:val="18"/>
              </w:rPr>
              <w:t>ParameswaraNaik T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International Journal of Applied and Advanced Scientific Research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2456-3080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6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http://ijaasr.dvpublication.com/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https://zenodo.org/record/1244779#.Ys_acXZBzIU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Biodiesel Production: Fresh water Algae as a Renewable Source of Energy</w:t>
            </w:r>
          </w:p>
          <w:p w:rsidR="00175B17" w:rsidRDefault="00175B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 xml:space="preserve">Ranjith Y and  </w:t>
            </w:r>
            <w:r>
              <w:rPr>
                <w:rFonts w:eastAsia="Malgun Gothic"/>
                <w:b/>
                <w:sz w:val="18"/>
                <w:szCs w:val="18"/>
              </w:rPr>
              <w:t>ParameswaraNaik T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International Journal of Applied and Advanced Scientific Research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2456-3080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7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http://ijaasr.dvpublication.com/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file:///C:/Users/Nandan%20Patel/Downloads/183.pdf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ind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Diversity Of Blue-Green Algae Of Paddy Field, Hassan, Karnataka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 xml:space="preserve">Basavaraja B and </w:t>
            </w:r>
            <w:r>
              <w:rPr>
                <w:rFonts w:eastAsia="Malgun Gothic"/>
                <w:b/>
                <w:sz w:val="18"/>
                <w:szCs w:val="18"/>
              </w:rPr>
              <w:t>ParameswaraNaik T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360" w:lineRule="auto"/>
              <w:ind w:right="100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bCs/>
                <w:sz w:val="18"/>
                <w:szCs w:val="18"/>
              </w:rPr>
              <w:t>International journal of Plant Archives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0972-5210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8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http://www.plantarchives.org/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http://plantarchives.org/PDF%20181/721-722%20(PA3%203999).pdf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Floristic survey for the treatment of gastrointestinal disorders in Shivamogga district, Karnataka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>Nafeesa Begum</w:t>
            </w:r>
            <w:r>
              <w:rPr>
                <w:rFonts w:eastAsia="Malgun Gothic"/>
                <w:sz w:val="18"/>
                <w:szCs w:val="18"/>
              </w:rPr>
              <w:t xml:space="preserve"> and Kiran B.R.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International Journal of Applied and Advanced Scientific Research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>2456-3080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9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https://publons.com/wos-op/journal/533682/international-journal-of-applied-and-</w:t>
              </w:r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lastRenderedPageBreak/>
                <w:t>advanced-scie/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https://zenodo.org/record/1184629#.Ys_a_HZBzIU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Diversity of phytoplankton and pollution tolerant species of Navule pond, Shivamogga, Karnataka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 xml:space="preserve">Nafeesa Begum, </w:t>
            </w:r>
            <w:r>
              <w:rPr>
                <w:rFonts w:eastAsia="Malgun Gothic"/>
                <w:sz w:val="18"/>
                <w:szCs w:val="18"/>
              </w:rPr>
              <w:t>Ashashree H.M. and Sayeswara H.A.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Mapana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0975-3303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0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https://journals.christuniversity.in/index.php/mapana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https://journals.christuniversity.in/index.php/mapana/article/view/1488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A review on anti diabetetic plants and their chemical constituents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>Nafeesa Begum</w:t>
            </w:r>
            <w:r>
              <w:rPr>
                <w:rFonts w:eastAsia="Malgun Gothic"/>
                <w:sz w:val="18"/>
                <w:szCs w:val="18"/>
              </w:rPr>
              <w:t xml:space="preserve"> and Kiran B.R.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Review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2455-3085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1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https://researchreview.in/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Offline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Aromatic medicinal plant resources of Shivamogga, Karnataka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>Nafeesa Begum</w:t>
            </w:r>
            <w:r>
              <w:rPr>
                <w:rFonts w:eastAsia="Malgun Gothic"/>
                <w:sz w:val="18"/>
                <w:szCs w:val="18"/>
              </w:rPr>
              <w:t xml:space="preserve"> and Kiran B.R.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Journal of Advanced Scientific Research and Management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2455-6378</w:t>
            </w:r>
          </w:p>
          <w:p w:rsidR="00175B17" w:rsidRDefault="00175B17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2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http://ijasrm.com/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Offline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Study of physico-chemical parameters of water in a polluted pond Shivamogga, Karnataka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>Nafeesa Begum</w:t>
            </w:r>
            <w:r>
              <w:rPr>
                <w:rFonts w:eastAsia="Malgun Gothic"/>
                <w:sz w:val="18"/>
                <w:szCs w:val="18"/>
              </w:rPr>
              <w:t xml:space="preserve"> and Kiran B.R.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Review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b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2455-3085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3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https://researchreview.in/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https://zenodo.org/record/1318594#.Ys_dtXZBzIU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Diversity of aquatic macrophytes of Bathi Lake, Davangere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>Nafeesa Begum</w:t>
            </w:r>
            <w:r>
              <w:rPr>
                <w:rFonts w:eastAsia="Malgun Gothic"/>
                <w:sz w:val="18"/>
                <w:szCs w:val="18"/>
              </w:rPr>
              <w:t xml:space="preserve"> and Ranjith Y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Journal of Applied And Advanced Scientific Research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2456-3080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4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http://ijaasr.dvpublication.com/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Offline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Documentation of forage yielding plants of Shivamogga taluk, Karnataka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color w:val="000000" w:themeColor="text1"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>Nafeesa Begum</w:t>
            </w:r>
            <w:r>
              <w:rPr>
                <w:rFonts w:eastAsia="Malgun Gothic"/>
                <w:sz w:val="18"/>
                <w:szCs w:val="18"/>
              </w:rPr>
              <w:t xml:space="preserve"> and Kiran B.R.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International Journal of Pharmacy and Biological Sciences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Times"/>
                <w:color w:val="000000" w:themeColor="text1"/>
                <w:sz w:val="18"/>
                <w:szCs w:val="18"/>
              </w:rPr>
            </w:pPr>
            <w:r>
              <w:rPr>
                <w:rFonts w:eastAsia="Times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2230-7605</w:t>
            </w:r>
          </w:p>
          <w:p w:rsidR="00175B17" w:rsidRDefault="00175B1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5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https://www.ijpbs.com/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https://www.ijpbs.com/ijpbsadmin/upload/ijpbs_5bf6dd3a22ea8.pdf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Documentation of plants used for piles treatment in Shivamogga district, Karnataka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>Nafeesa Begum</w:t>
            </w:r>
            <w:r>
              <w:rPr>
                <w:rFonts w:eastAsia="Malgun Gothic"/>
                <w:sz w:val="18"/>
                <w:szCs w:val="18"/>
              </w:rPr>
              <w:t xml:space="preserve"> and Kiran B.R.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Research Magma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2456-7078</w:t>
            </w:r>
          </w:p>
          <w:p w:rsidR="00175B17" w:rsidRDefault="00175B17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6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https://publons.com/wos-op/journal/562603/research-</w:t>
              </w:r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lastRenderedPageBreak/>
                <w:t>magma-an-international-multidisciplinary-/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Offline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360" w:lineRule="auto"/>
              <w:ind w:right="100"/>
              <w:jc w:val="center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4472C4" w:themeColor="accent1"/>
                <w:sz w:val="18"/>
                <w:szCs w:val="18"/>
              </w:rPr>
              <w:t>Poroniapileiformis</w:t>
            </w:r>
            <w:r>
              <w:rPr>
                <w:rFonts w:ascii="Times New Roman" w:eastAsia="Calibri" w:hAnsi="Times New Roman" w:cs="Times New Roman"/>
                <w:color w:val="4472C4" w:themeColor="accent1"/>
                <w:sz w:val="18"/>
                <w:szCs w:val="18"/>
              </w:rPr>
              <w:t xml:space="preserve"> (Berk.) Fr. – A new report to Karnataka</w:t>
            </w: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 xml:space="preserve">Nandan Patel K.J., </w:t>
            </w:r>
            <w:r>
              <w:rPr>
                <w:rFonts w:eastAsia="Malgun Gothic"/>
                <w:b/>
                <w:sz w:val="18"/>
                <w:szCs w:val="18"/>
              </w:rPr>
              <w:t>Abrar S.,</w:t>
            </w:r>
            <w:r>
              <w:rPr>
                <w:rFonts w:eastAsia="Malgun Gothic"/>
                <w:sz w:val="18"/>
                <w:szCs w:val="18"/>
              </w:rPr>
              <w:t xml:space="preserve"> Sunil K. and Kirshnappa M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360" w:lineRule="auto"/>
              <w:ind w:right="100"/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Kavaka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0379-5179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7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https://www.fungiindia.co.in/index.php/kavaka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Offline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ind w:left="142" w:right="132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>Diversity of Xylariaceae Members in Sagarataluk, Karnataka, India.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lang w:val="en-IN"/>
              </w:rPr>
            </w:pPr>
            <w:r>
              <w:rPr>
                <w:rFonts w:eastAsia="Malgun Gothic"/>
                <w:b/>
                <w:sz w:val="18"/>
                <w:lang w:val="en-IN"/>
              </w:rPr>
              <w:t xml:space="preserve">Nandan Patel K J </w:t>
            </w:r>
            <w:r>
              <w:rPr>
                <w:rFonts w:eastAsia="Malgun Gothic"/>
                <w:sz w:val="18"/>
                <w:lang w:val="en-IN"/>
              </w:rPr>
              <w:t>and Krishnappa M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</w:tcPr>
          <w:p w:rsidR="00175B17" w:rsidRDefault="00000000">
            <w:pPr>
              <w:pStyle w:val="TableParagraph"/>
              <w:spacing w:line="360" w:lineRule="auto"/>
              <w:ind w:left="260" w:right="107" w:hanging="83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>Journal of Mycology and Plant Pathology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0971-9393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8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https://connectjournals.com/jmpp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https://www.researchgate.net/publication/324057242_Diversity_of_Members_in_Sagara_Taluk_Karnataka_India_Xylariaceae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ind w:left="142" w:right="132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 xml:space="preserve">Antimicrobial property and GC-MS analysis of </w:t>
            </w:r>
            <w:r>
              <w:rPr>
                <w:i/>
                <w:color w:val="4472C4" w:themeColor="accent1"/>
                <w:sz w:val="18"/>
                <w:szCs w:val="18"/>
              </w:rPr>
              <w:t>Xylariacarpophila</w:t>
            </w:r>
            <w:r>
              <w:rPr>
                <w:color w:val="4472C4" w:themeColor="accent1"/>
                <w:sz w:val="18"/>
                <w:szCs w:val="18"/>
              </w:rPr>
              <w:t xml:space="preserve"> (pers.) fr.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lang w:val="en-IN"/>
              </w:rPr>
            </w:pPr>
            <w:r>
              <w:rPr>
                <w:rFonts w:eastAsia="Malgun Gothic"/>
                <w:b/>
                <w:sz w:val="18"/>
                <w:lang w:val="en-IN"/>
              </w:rPr>
              <w:t xml:space="preserve">Nandan Patel K J </w:t>
            </w:r>
            <w:r>
              <w:rPr>
                <w:rFonts w:eastAsia="Malgun Gothic"/>
                <w:sz w:val="18"/>
                <w:lang w:val="en-IN"/>
              </w:rPr>
              <w:t>and Krishnappa M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800" w:type="dxa"/>
          </w:tcPr>
          <w:p w:rsidR="00175B17" w:rsidRDefault="00000000">
            <w:pPr>
              <w:pStyle w:val="TableParagraph"/>
              <w:spacing w:line="360" w:lineRule="auto"/>
              <w:ind w:left="260" w:right="107" w:hanging="83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Journal of Pharma and Biosciences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pStyle w:val="TableParagraph"/>
              <w:spacing w:line="360" w:lineRule="auto"/>
              <w:jc w:val="center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0975-6299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9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https://publons.com/wos-op/journal/242/international-journal-of-pharma-and-bio-sciences/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https://www.researchgate.net/publication/320236071_Antimicrobial_property_and_gc-ms_analysis_of_Xylaria_Carpophila_pers_Fr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Synthesis, characterization and evaluation of in vitro cytotoxic, antibacterial, antioxitent activity and molecular docking studies of nitro substituted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benoxazolelinkiedthiozolidine derivatives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lastRenderedPageBreak/>
              <w:t>Vagdevi H M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World Journal of Pharmaceutical research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ind w:hanging="10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2277-7105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0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https://www.wjpr.net/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www.wjpar.net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Dimensional Stabilization Of Wood By Chemical Modification Using Isopropenyl Acetate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Vagdevi H M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Maderas. Cienciaytecnología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ind w:hanging="10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0718-221X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1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https://www.scielo.cl/scielo.php?pid=0718-221x&amp;script=sci_serial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doi.10.4067/so718-221x201700500002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Synthesis, characterization and evaluation of cytotoxic , antibacterial and molecular docking studies of fused hetercyclic 6ah, 13Hbenz[4’,5’]oxazole[2’,3’,:2,3][1,3]thiazino[6,5-b]quinolin-13-one derivatives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Vagdevi H M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International journal of pharma research and health sciences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ind w:hanging="10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2348-6465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2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http://www.pharmahealthsciences.net/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www.phama-healthsciences.net</w:t>
              </w:r>
            </w:hyperlink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Synthesis of N(chloroacetyl)naphtha[2,1-b]furan-2-carbohydrazide and N-9arylaminoacetyl)naphtha[2,1-b]carbohydrazide derivatives and their antimicrobial activities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Vagdevi H M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International Journal of Pharmaceutical, chemical and biological sciences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2249-9504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4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https://www.ijpcbs.com/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www.ijpcbs.com</w:t>
              </w:r>
            </w:hyperlink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  <w:t>Synthesis, in vitro Cytotoxic, Antibacterial and Antioxidant evaluation of 2-(1,3-benzoxazol-2-yl)-2,3-dihydrophthalazine-1,4-dione derivatives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Vagdevi H M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Journal of Research in Pharmacy and Chemistry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ind w:hanging="10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2231-2781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6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https://www.ijrpc.com/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www.ijrpc.com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Synthesis, XRD, thermal, spectroscopic studies and biological evaluation of Co(II), Ni(II) Cu(II) metal complexes derived from 2- benzimidazole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Krishnamurthy G.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Mol. Struct.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0022-2860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7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https://www.sciencedirect.com/journal/journal-of-molecular-structure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http://doi.org/10.1016/jmolstruc.2018.06.0050022-2860</w:t>
              </w:r>
            </w:hyperlink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Mixed ligand Co(II) complexes: synthesis, Characterization, DNA binding and photonuclease studies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Krishnamurthy G.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Journal of Applicable Chemistry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2278-1862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9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http://www.joac.info/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www.kpacomfo</w:t>
              </w:r>
            </w:hyperlink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7030A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iCs/>
                <w:color w:val="4472C4" w:themeColor="accent1"/>
                <w:sz w:val="20"/>
                <w:szCs w:val="20"/>
              </w:rPr>
              <w:t xml:space="preserve">ynthesis, characterization </w:t>
            </w:r>
            <w:r>
              <w:rPr>
                <w:rFonts w:ascii="Times New Roman" w:hAnsi="Times New Roman" w:cs="Times New Roman"/>
                <w:iCs/>
                <w:color w:val="4472C4" w:themeColor="accent1"/>
                <w:sz w:val="20"/>
                <w:szCs w:val="20"/>
              </w:rPr>
              <w:tab/>
              <w:t xml:space="preserve">and tumor inhibitory activity of a novel Pd(II) complex derived from methanethiol </w:t>
            </w:r>
            <w:r>
              <w:rPr>
                <w:rFonts w:ascii="Times New Roman" w:hAnsi="Times New Roman" w:cs="Times New Roman"/>
                <w:iCs/>
                <w:color w:val="4472C4" w:themeColor="accent1"/>
                <w:sz w:val="20"/>
                <w:szCs w:val="20"/>
              </w:rPr>
              <w:tab/>
              <w:t>bridged(2-((1H-benzo[d]imidazole-2-yl)methylthio)-1H-benzo[d]imidazole 6-yl)(phenyl) methanon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Krishnamurthy G.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New J. Chem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1369-9261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1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https://pubs.rsc.org/en/journals/journal/nj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doi.10.1039/egniu3057;rsc.lilrijc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FreeSerif" w:hAnsi="Times New Roman" w:cs="Times New Roman"/>
                <w:color w:val="4472C4" w:themeColor="accent1"/>
                <w:sz w:val="20"/>
                <w:szCs w:val="20"/>
              </w:rPr>
              <w:t>Sustainable Synthesis of magnetically separable SiO</w:t>
            </w:r>
            <w:r>
              <w:rPr>
                <w:rFonts w:ascii="Times New Roman" w:eastAsia="FreeSerif" w:hAnsi="Times New Roman" w:cs="Times New Roman"/>
                <w:color w:val="4472C4" w:themeColor="accent1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FreeSerif" w:hAnsi="Times New Roman" w:cs="Times New Roman"/>
                <w:color w:val="4472C4" w:themeColor="accent1"/>
                <w:sz w:val="20"/>
                <w:szCs w:val="20"/>
              </w:rPr>
              <w:t>/Co@Fe</w:t>
            </w:r>
            <w:r>
              <w:rPr>
                <w:rFonts w:ascii="Times New Roman" w:eastAsia="FreeSerif" w:hAnsi="Times New Roman" w:cs="Times New Roman"/>
                <w:color w:val="4472C4" w:themeColor="accent1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FreeSerif" w:hAnsi="Times New Roman" w:cs="Times New Roman"/>
                <w:color w:val="4472C4" w:themeColor="accent1"/>
                <w:sz w:val="20"/>
                <w:szCs w:val="20"/>
              </w:rPr>
              <w:t>O</w:t>
            </w:r>
            <w:r>
              <w:rPr>
                <w:rFonts w:ascii="Times New Roman" w:eastAsia="FreeSerif" w:hAnsi="Times New Roman" w:cs="Times New Roman"/>
                <w:color w:val="4472C4" w:themeColor="accent1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eastAsia="FreeSerif" w:hAnsi="Times New Roman" w:cs="Times New Roman"/>
                <w:color w:val="4472C4" w:themeColor="accent1"/>
                <w:sz w:val="20"/>
                <w:szCs w:val="20"/>
              </w:rPr>
              <w:t xml:space="preserve"> Nanocomposite and its Catalytic applications for the Benzimidazole Synthesis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Krishnamurthy G.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FreeSerif" w:hAnsi="Times New Roman" w:cs="Times New Roman"/>
                <w:iCs/>
                <w:sz w:val="20"/>
                <w:szCs w:val="20"/>
              </w:rPr>
              <w:t>Journal of Magnetism and Magnetic Materials</w:t>
            </w:r>
          </w:p>
        </w:tc>
        <w:tc>
          <w:tcPr>
            <w:tcW w:w="1080" w:type="dxa"/>
          </w:tcPr>
          <w:p w:rsidR="00175B17" w:rsidRDefault="00175B17">
            <w:pPr>
              <w:spacing w:after="0" w:line="240" w:lineRule="auto"/>
              <w:ind w:firstLine="90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ind w:firstLine="90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0304-8853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2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https://www.sciencedirect.com/journal/journal-of-magnetism-and-magnetic-materials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https://www.sciencedirect.com/science/article/abs/pii/S0304885317322102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  <w:t>ynthesis, Characterization, XRD Studies, Molecular Docking and Biological Screening of N-phenyl-2-(pyridin-4-ylcarbonyl) Hydrazine Carboxamide and their 3D Metal ion Complexes.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Krishnamurthy G.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 PharmaChemica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IN" w:eastAsia="en-IN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0975-413X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4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https://www.derpharmachemica.com/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www.derpharmachemical.com</w:t>
              </w:r>
            </w:hyperlink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  <w:shd w:val="clear" w:color="auto" w:fill="FFFFFF"/>
              </w:rPr>
              <w:t>ynthesis of (4-bromo-3-fluorophenyl)(pyrimidin-5-yl)methanol and their transition metal complexes; Spectral, XRD, Cytotoxicity, Molecular Docking and Biological Evaluation.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Krishnamurthy G.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IJACS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2320-0898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6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https://www.ijacskros.com/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www.jacskros.com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doi.10.22607/.jacs2017.504007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  <w:t>S</w:t>
            </w:r>
            <w:r>
              <w:rPr>
                <w:color w:val="4472C4" w:themeColor="accent1"/>
              </w:rPr>
              <w:t>ynthesis, Cytotoxicity, and Molecular Docking Study of Complexes Containing Thiazole Moiety.</w:t>
            </w:r>
          </w:p>
        </w:tc>
        <w:tc>
          <w:tcPr>
            <w:tcW w:w="1800" w:type="dxa"/>
            <w:vAlign w:val="center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Krishnamurthy G.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JOTCSA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2149-0120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8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https://dergipark.org.tr/en/pub/jotcsa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doi.10.18596/jotcsa.30926/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Antidiabetic activity of ethanol extract of ficusracemosa. Linn, bark 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Latha K P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EJPMR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175B17" w:rsidRDefault="00175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2394-3211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9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https://www.ejpmr.com/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https://storage.googleapis.com/journal-uploads/ejpmr/article_issue/1514632475.pdf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Design, Synthesis and evaluation of In vitro, Anti-microbial activity and Antioxidant Activities of novel 2-{[(1-acetyl-1H-benzimidazol-2-yl)methyl]sulfanyl}-6-nitro-1,3-benzoxazole derivatives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Latha K P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JPCBBG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175B17" w:rsidRDefault="00175B17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2348-7658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0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http://www.jpcbs.info/Indexing.html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https://www.jpcbs.info/2018_6_3_13_Ashok%20Kumar.pdf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New Approach for the Synthesis of N-(4-oxo-3-substituted-2-Sulfanylidene Imidazolidin-1-yl)Naphtho[2,1-b]Furan-2-Carboxamide Derivatives and Their Antimicrobial Activity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Latha K P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IJPCBS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175B17" w:rsidRDefault="00175B17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2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http://www.jpcbs.info/Indexing.html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www.ijpcsonline.com</w:t>
              </w:r>
            </w:hyperlink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Electrochemical Reduction of Nitroanisaldehyde at Zinc Cathode with Surface Morphology and Biological Activity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Parameshwara Naik P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Asian Journal of Chemistry</w:t>
            </w:r>
          </w:p>
        </w:tc>
        <w:tc>
          <w:tcPr>
            <w:tcW w:w="1080" w:type="dxa"/>
          </w:tcPr>
          <w:p w:rsidR="00175B17" w:rsidRDefault="00175B17">
            <w:pPr>
              <w:spacing w:after="0" w:line="240" w:lineRule="auto"/>
              <w:ind w:firstLine="90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0970-7077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4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https://asianjournalofchemistry.co.in/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www.asianjournal of chemis</w:t>
            </w: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try.com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kern w:val="36"/>
                <w:sz w:val="20"/>
                <w:szCs w:val="20"/>
              </w:rPr>
              <w:t xml:space="preserve">Synthesis, Characterization, Molecular Docking, Thermal Degradation Studies and Biological Screening of N-{[2-(Pyridin-4-ylcarbonyl)hydrazinyl] carbonothioyl} furan-2-carboxamide and its Mn(II), Ni(II), Co(II), Cu(II) and Zn(II) </w:t>
            </w:r>
            <w:r>
              <w:rPr>
                <w:rFonts w:ascii="Times New Roman" w:hAnsi="Times New Roman" w:cs="Times New Roman"/>
                <w:color w:val="7030A0"/>
                <w:kern w:val="36"/>
                <w:sz w:val="20"/>
                <w:szCs w:val="20"/>
              </w:rPr>
              <w:lastRenderedPageBreak/>
              <w:t>Complexes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lastRenderedPageBreak/>
              <w:t>Parameshwara Naik P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Asian Journal of Chemistry</w:t>
            </w:r>
          </w:p>
        </w:tc>
        <w:tc>
          <w:tcPr>
            <w:tcW w:w="1080" w:type="dxa"/>
          </w:tcPr>
          <w:p w:rsidR="00175B17" w:rsidRDefault="00175B17">
            <w:pPr>
              <w:spacing w:after="0" w:line="240" w:lineRule="auto"/>
              <w:ind w:firstLine="90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ind w:firstLine="90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0970-7077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5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https://asianjournalofchemistry.co.in/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www.asianjournal/chemistry.com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7030A0"/>
                <w:sz w:val="20"/>
                <w:szCs w:val="20"/>
              </w:rPr>
              <w:t>Metal Complexes of S-(5-chloro-1,3-benzoxazol-2-yl)thiophene-2-carbothioate: Spectral, XRD, thermal, molecular docking and biological evaluation.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Yuvaraj TCM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Journal of chemistry and chemical sciences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175B17" w:rsidRDefault="00175B17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2319-7625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6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https://journals.indexcopernicus.com/journal/39885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http:chemistryjournal.org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  <w:t>Design, Synthesis of biologically active heterocycles containing indol- thiazolyl- thiazolidinone derivatives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7030A0"/>
                <w:sz w:val="20"/>
                <w:szCs w:val="20"/>
              </w:rPr>
              <w:t>PrabhakerWalmik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Asian J Pharm Clin Res</w:t>
            </w:r>
          </w:p>
        </w:tc>
        <w:tc>
          <w:tcPr>
            <w:tcW w:w="1080" w:type="dxa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E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E"/>
              </w:rPr>
              <w:t>0974–2441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7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https://innovareacademics.in/journals/index.php/ajpcr/</w:t>
              </w:r>
            </w:hyperlink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doi.org/10.22159/ajpcr.2018v//:322199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Rapid adsorption of Malachite Green dye using Eco-Friendly Fe(III)–Montmorillonite: Effective clay mineral for dye effluents containing wastewate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r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Vinoda BM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Advanced Materials Letters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0976-3961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8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https://aml.iaamonline.org/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www.vbriress.com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70AD47" w:themeColor="accent6"/>
                <w:sz w:val="20"/>
                <w:szCs w:val="20"/>
              </w:rPr>
              <w:t>Electrochemical studies Epinephrine in the presence of uric acid at Poly (Eosin Y) modified electrode: A Voltammetric study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Chethan M Kuskur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Anal. Bioanal. Electrochem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2008-4226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http://www.abechem.com/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www.alaschem.com</w:t>
              </w:r>
            </w:hyperlink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Enhanced removal of methylene blue dye in aqueous solution using eco-friendly Fe(III)–montmorillonite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Vinoda BM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Materials Today: Proceedings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175B17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0000-2014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https://www.journals.elsevier.com/materials-today-proceedings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www.sciecnedirect.com</w:t>
              </w:r>
            </w:hyperlink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  <w:t>Tungsten oxide (WO</w:t>
            </w:r>
            <w:r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  <w:t>) Modified Carbon Paste Electrode for Electrochemical Investigation of Dopamine in Presence of Uric Acid and Folic Acid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Ashoka N B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Anal. Bioanal. Electrochem.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2008-4226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http://www.abechem.com/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www.alaschem.com</w:t>
              </w:r>
            </w:hyperlink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4472C4" w:themeColor="accent1"/>
                <w:sz w:val="20"/>
                <w:szCs w:val="20"/>
              </w:rPr>
              <w:t xml:space="preserve">Electropolymerized Congo red film based Sensor for </w:t>
            </w:r>
            <w:r>
              <w:rPr>
                <w:rFonts w:ascii="Times New Roman" w:hAnsi="Times New Roman" w:cs="Times New Roman"/>
                <w:iCs/>
                <w:color w:val="4472C4" w:themeColor="accent1"/>
                <w:sz w:val="20"/>
                <w:szCs w:val="20"/>
              </w:rPr>
              <w:lastRenderedPageBreak/>
              <w:t>Dopamine: A voltammetric study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lastRenderedPageBreak/>
              <w:t>Chethan M Kuskur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Insights in Anal Electrochem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2470-9867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https://www.prime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scholars.com/insights-in-analytical-electrochemistry.html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www.imedpu.com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I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en-IN"/>
              </w:rPr>
              <w:t>nfluence Of Water Quality Changes On The Distribution And Diversity Of Aquatic Macrophytes In Certain Wetlands Of Chikkamagalur District. International Journal of Plant Animal and Environmental Science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J Narayana, Manjunath  S , Savinaya M S , Spoorthi K J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Environmental Science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International Journal of Plant Animal and Environmental Science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2231-4490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https://www.fortunejournals.com/international-journal-of-plant-animal-and-environmental-sciences-home-ijpaes.php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Https://Www.Researchgate.Net/Publication/325359403_Influence_Of_Water_Quality_Changes_On_The_Distribution_And_Diversity_Of_Aquatic_Macrophytes_In_Certain_Wetlands_Of_Chikkamagalur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58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en-IN"/>
              </w:rPr>
              <w:t>Mulberry cultivation practices and diseases: An overview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Nafeesa Begum, B.R.Kiran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 xml:space="preserve"> and R.Purushothama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Environmental Science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International journalof Engineering and scientific</w:t>
            </w: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research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2347-6532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https://www.citefactor.org/journal/index/9721/international-journal-of-engineering-scientific-research-ijesr-issn-2347-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6532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http://troindia.in/journal/ijcesr/vol5iss2part3/61-68.pdf</w:t>
              </w:r>
            </w:hyperlink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en-IN"/>
              </w:rPr>
              <w:t>Physico-Chemical and trace metal profile of purle tank, Shivamogga district, Karnataka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en-IN"/>
              </w:rPr>
              <w:t>Ravikumar,R</w:t>
            </w:r>
            <w: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  <w:lang w:val="en-IN"/>
              </w:rPr>
              <w:t xml:space="preserve">Pururushothama R 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en-IN"/>
              </w:rPr>
              <w:t>and Kiran B.R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Environmental Science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Journal ofXidian university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1001-2400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http://xadzkjdx.cn/</w:t>
            </w:r>
          </w:p>
        </w:tc>
        <w:tc>
          <w:tcPr>
            <w:tcW w:w="1350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Nudi 01 e" w:hAnsi="Nudi 01 e"/>
                <w:bCs/>
                <w:color w:val="4472C4" w:themeColor="accent1"/>
                <w:sz w:val="20"/>
                <w:szCs w:val="20"/>
              </w:rPr>
              <w:t>C®QëvÀ ªÀZÀ£ÀPÁjÛAiÀÄgÀ  ¸ÁªÀiÁfPÀ _ ¸ÁA¸ÀÌøwPÀC£ÀÄ¨sÀªÀ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Dr. G.K. Prema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Kannada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Nudi 01 e" w:hAnsi="Nudi 01 e"/>
                <w:bCs/>
                <w:sz w:val="20"/>
                <w:szCs w:val="20"/>
              </w:rPr>
              <w:t>j¸ÀZïð ªÀiÁåUÀä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2456-7078</w:t>
            </w:r>
          </w:p>
        </w:tc>
        <w:tc>
          <w:tcPr>
            <w:tcW w:w="1080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UGC journal ID-63465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Nudi 01 e" w:hAnsi="Nudi 01 e"/>
                <w:bCs/>
                <w:color w:val="4472C4" w:themeColor="accent1"/>
                <w:sz w:val="20"/>
                <w:szCs w:val="20"/>
              </w:rPr>
              <w:t>¸À.GµÀ CªÀgÀPÁªÀåaAvÀ£É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Dr. G.K. Prema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Kannada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Nudi 01 e" w:hAnsi="Nudi 01 e"/>
                <w:bCs/>
                <w:sz w:val="20"/>
                <w:szCs w:val="20"/>
              </w:rPr>
              <w:t>j¸ÀZïð ªÀiÁåUÀä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2456-7078</w:t>
            </w:r>
          </w:p>
        </w:tc>
        <w:tc>
          <w:tcPr>
            <w:tcW w:w="1080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UGC journal ID-63465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+mn-ea" w:hAnsi="Times New Roman" w:cs="Times New Roman"/>
                <w:color w:val="4472C4" w:themeColor="accent1"/>
                <w:sz w:val="20"/>
                <w:szCs w:val="20"/>
              </w:rPr>
              <w:t>nfluence</w:t>
            </w:r>
            <w:r>
              <w:rPr>
                <w:rFonts w:ascii="Times New Roman" w:eastAsia="+mn-ea" w:hAnsi="Times New Roman" w:cs="Times New Roman"/>
                <w:color w:val="4472C4" w:themeColor="accent1"/>
                <w:sz w:val="20"/>
                <w:szCs w:val="20"/>
              </w:rPr>
              <w:tab/>
            </w:r>
            <w:r>
              <w:rPr>
                <w:rFonts w:ascii="Times New Roman" w:eastAsia="+mn-ea" w:hAnsi="Times New Roman" w:cs="Times New Roman"/>
                <w:color w:val="4472C4" w:themeColor="accent1"/>
                <w:sz w:val="20"/>
                <w:szCs w:val="20"/>
              </w:rPr>
              <w:tab/>
              <w:t>of</w:t>
            </w:r>
            <w:r>
              <w:rPr>
                <w:rFonts w:ascii="Times New Roman" w:eastAsia="+mn-ea" w:hAnsi="Times New Roman" w:cs="Times New Roman"/>
                <w:color w:val="4472C4" w:themeColor="accent1"/>
                <w:sz w:val="20"/>
                <w:szCs w:val="20"/>
              </w:rPr>
              <w:tab/>
              <w:t>Nonlinear Thermal</w:t>
            </w:r>
            <w:r>
              <w:rPr>
                <w:rFonts w:ascii="Times New Roman" w:eastAsia="+mn-ea" w:hAnsi="Times New Roman" w:cs="Times New Roman"/>
                <w:color w:val="4472C4" w:themeColor="accent1"/>
                <w:sz w:val="20"/>
                <w:szCs w:val="20"/>
              </w:rPr>
              <w:tab/>
              <w:t>Radiation and Magnetic Field on Three-Dimensional</w:t>
            </w:r>
            <w:r>
              <w:rPr>
                <w:rFonts w:ascii="Times New Roman" w:eastAsia="+mn-ea" w:hAnsi="Times New Roman" w:cs="Times New Roman"/>
                <w:color w:val="4472C4" w:themeColor="accent1"/>
                <w:sz w:val="20"/>
                <w:szCs w:val="20"/>
              </w:rPr>
              <w:tab/>
              <w:t>Flow   of   aMaxwellNanofluid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Archana, B. J. Gireesha,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P. Venkatesh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M. G. Reddy</w:t>
            </w:r>
          </w:p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Journal of Nanofluids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2169-432X/ 2169-4338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http://www.aspbs.com/jon/</w:t>
            </w:r>
          </w:p>
        </w:tc>
        <w:tc>
          <w:tcPr>
            <w:tcW w:w="135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3"/>
              <w:gridCol w:w="1283"/>
            </w:tblGrid>
            <w:tr w:rsidR="00175B17">
              <w:trPr>
                <w:trHeight w:val="495"/>
              </w:trPr>
              <w:tc>
                <w:tcPr>
                  <w:tcW w:w="1283" w:type="dxa"/>
                </w:tcPr>
                <w:p w:rsidR="00175B17" w:rsidRDefault="000000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https://mjl.clarivate.com:/search-results?issn=2169-432X&amp;hide_exact_match_fl=true&amp;utm_source=mjl&amp;utm_medium=share-by-</w:t>
                  </w:r>
                </w:p>
              </w:tc>
              <w:tc>
                <w:tcPr>
                  <w:tcW w:w="1283" w:type="dxa"/>
                </w:tcPr>
                <w:p w:rsidR="00175B17" w:rsidRDefault="000000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02 </w:t>
                  </w:r>
                </w:p>
              </w:tc>
            </w:tr>
          </w:tbl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Chlorpyrifos degradation by Actinomycetes isolated from coffee plantation soil and residual analysis by GC-MS.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Onkarappa R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and Sunitha B. J.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Microbiology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N"/>
              </w:rPr>
              <w:t>Int J Pharm Biol Sci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.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IN"/>
              </w:rPr>
              <w:t>2230-7605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https://www.ijpbs.com/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https://www.ijpbs.com/ijpbsadmin/upload/ijpbs_5aed8552614ad.pdf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Phosphate solubilizing endophytic actinomycetes from mangrove plants Rhizophoramucronata and Sonneratiacaseolaris and its effect on Seedling   vigour</w:t>
            </w:r>
          </w:p>
        </w:tc>
        <w:tc>
          <w:tcPr>
            <w:tcW w:w="1800" w:type="dxa"/>
            <w:vAlign w:val="center"/>
          </w:tcPr>
          <w:p w:rsidR="00175B17" w:rsidRPr="00B53995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53995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Onkarappa R</w:t>
            </w:r>
            <w:r w:rsidRPr="00B5399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. Sunita C. Mesta, Chittara S, Dinesh J, Chaitra K.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Microbiology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Research J. Pharm. and Tech.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hd w:val="clear" w:color="auto" w:fill="FFFFFF"/>
              <w:spacing w:after="0" w:line="240" w:lineRule="auto"/>
              <w:ind w:hanging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0974-3618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https://www.rjptonline.org/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https://www.scopus.com/sourceid/21100197160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4472C4" w:themeColor="accent1"/>
                <w:sz w:val="20"/>
                <w:szCs w:val="20"/>
              </w:rPr>
              <w:t xml:space="preserve">Antibacterial potential of biologically reduced silver nanoparticles from </w:t>
            </w:r>
            <w:r>
              <w:rPr>
                <w:rFonts w:ascii="Times New Roman" w:eastAsia="Calibri" w:hAnsi="Times New Roman" w:cs="Times New Roman"/>
                <w:bCs/>
                <w:i/>
                <w:color w:val="4472C4" w:themeColor="accent1"/>
                <w:sz w:val="20"/>
                <w:szCs w:val="20"/>
              </w:rPr>
              <w:t>Streptomyces</w:t>
            </w:r>
            <w:r>
              <w:rPr>
                <w:rFonts w:ascii="Times New Roman" w:eastAsia="Calibri" w:hAnsi="Times New Roman" w:cs="Times New Roman"/>
                <w:bCs/>
                <w:color w:val="4472C4" w:themeColor="accent1"/>
                <w:sz w:val="20"/>
                <w:szCs w:val="20"/>
              </w:rPr>
              <w:t xml:space="preserve"> sp. SO-01.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Onkarappa R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and Subbaraju.A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Microbiology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N"/>
              </w:rPr>
              <w:t>Int J Pharm Biol Sci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.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IN"/>
              </w:rPr>
              <w:t>2230-7605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https://www.ijpbs.com/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sz w:val="18"/>
                <w:szCs w:val="18"/>
              </w:rPr>
              <w:t>https://www.researchgate.net/publication/344374362_antibacterial_potential_of_biologically_reduced_silver_nanoparticles_from_streptomyces_sp_so-01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4472C4" w:themeColor="accent1"/>
                <w:sz w:val="20"/>
                <w:szCs w:val="20"/>
              </w:rPr>
              <w:t xml:space="preserve">Comparative evaluation of </w:t>
            </w:r>
            <w:r>
              <w:rPr>
                <w:rFonts w:ascii="Times New Roman" w:eastAsia="Malgun Gothic" w:hAnsi="Times New Roman" w:cs="Times New Roman"/>
                <w:color w:val="4472C4" w:themeColor="accent1"/>
                <w:sz w:val="20"/>
                <w:szCs w:val="20"/>
              </w:rPr>
              <w:lastRenderedPageBreak/>
              <w:t>anticariogenic activity of commercially available herbal dentifrices.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lastRenderedPageBreak/>
              <w:t>BhargaviPrabhusw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lastRenderedPageBreak/>
              <w:t xml:space="preserve">amy, </w:t>
            </w: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val="en-IN"/>
              </w:rPr>
              <w:t>NeikarMallikarjun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, KurniNagaraj, BasavarajaSimpi.</w:t>
            </w:r>
          </w:p>
        </w:tc>
        <w:tc>
          <w:tcPr>
            <w:tcW w:w="14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Microbiology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 xml:space="preserve">SRM Journal of 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lastRenderedPageBreak/>
              <w:t>Research in Dental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0976433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lastRenderedPageBreak/>
              <w:t>X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https://w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ww.srmjrds.in/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https://www.sr</w:t>
            </w:r>
            <w:r>
              <w:rPr>
                <w:rFonts w:eastAsia="Malgun Gothic"/>
                <w:sz w:val="18"/>
                <w:szCs w:val="18"/>
              </w:rPr>
              <w:lastRenderedPageBreak/>
              <w:t>mjrds.in/article.asp?issn=0976-433X;year=2018;volume=9;issue=2;spage=58;epage=62;aulast=Prabhuswamy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4472C4" w:themeColor="accent1"/>
                <w:sz w:val="20"/>
                <w:szCs w:val="20"/>
              </w:rPr>
              <w:t>Documentation of folk’s remedies to treat skin diseases and wounds in NR PuraTaluk of Chikkamagaluru district, Karnataka.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Somasundar,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N.Mallikarjun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T.MVenugopal and P.S Bharhavi.</w:t>
            </w:r>
          </w:p>
        </w:tc>
        <w:tc>
          <w:tcPr>
            <w:tcW w:w="1440" w:type="dxa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Microbiology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Indian journal of Arecanut, Spices &amp; Medicinal Plants</w:t>
            </w:r>
          </w:p>
        </w:tc>
        <w:tc>
          <w:tcPr>
            <w:tcW w:w="108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en-IN"/>
              </w:rPr>
              <w:t>0972-2483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https://books.google.com/books/about/Indian_Journal_of_Arecanut_Spices_and_Me.html?id=SPFPAQAAMAAJ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Copulatory Activities of The Indian Flying Fox PteropusGigantiusinThirthahalliRegionof Karnataka.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Dr. K.L. Naik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TechnicalResearch</w:t>
            </w:r>
          </w:p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</w:p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 Vol-04, Issue-12,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2393-8374</w:t>
            </w:r>
          </w:p>
        </w:tc>
        <w:tc>
          <w:tcPr>
            <w:tcW w:w="1080" w:type="dxa"/>
          </w:tcPr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Malgun Gothic"/>
                <w:sz w:val="18"/>
                <w:szCs w:val="18"/>
              </w:rPr>
              <w:t>http://www.troindia.in/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Roosting Trees and Food Plants ofPteropusGigantius (IndianFlying Fox) In Thirthahalli Region ofShivamoggaDistrict, Karnataka.</w:t>
            </w:r>
          </w:p>
        </w:tc>
        <w:tc>
          <w:tcPr>
            <w:tcW w:w="180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Dr. K.L. Naik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pStyle w:val="TableParagraph"/>
              <w:spacing w:line="240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Research magma</w:t>
            </w:r>
            <w:r>
              <w:rPr>
                <w:sz w:val="20"/>
                <w:szCs w:val="20"/>
              </w:rPr>
              <w:t xml:space="preserve"> Vol-01,Issue-10,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75B17" w:rsidRDefault="00175B17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2456-7078</w:t>
            </w: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https://www.researchgate.net/publication/326930625_Research_maGma_is_a_multidisciplinary_research_journal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Malgun Gothic"/>
                <w:sz w:val="18"/>
                <w:szCs w:val="18"/>
              </w:rPr>
              <w:t>http://www.researchmagma.com/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175B17">
        <w:trPr>
          <w:trHeight w:val="285"/>
        </w:trPr>
        <w:tc>
          <w:tcPr>
            <w:tcW w:w="54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13" w:type="dxa"/>
            <w:vAlign w:val="center"/>
          </w:tcPr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ish Diversity in Three Lentic Water Bodies</w:t>
            </w: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ofShivamoggadistrict, Karnataka: A ComparativeStudy.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lastRenderedPageBreak/>
              <w:t>Dr. K.L. Naik</w:t>
            </w:r>
          </w:p>
        </w:tc>
        <w:tc>
          <w:tcPr>
            <w:tcW w:w="144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Zoology</w:t>
            </w:r>
          </w:p>
        </w:tc>
        <w:tc>
          <w:tcPr>
            <w:tcW w:w="1800" w:type="dxa"/>
            <w:vAlign w:val="center"/>
          </w:tcPr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Journal of</w:t>
            </w:r>
          </w:p>
          <w:p w:rsidR="00175B1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Research Studies</w:t>
            </w:r>
          </w:p>
          <w:p w:rsidR="00175B17" w:rsidRDefault="0000000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Biosciences Vol. 5, Issue-11, PP. 1–5,</w:t>
            </w:r>
          </w:p>
          <w:p w:rsidR="00175B17" w:rsidRDefault="0017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B17" w:rsidRDefault="00175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75B17" w:rsidRDefault="00175B17">
            <w:pPr>
              <w:spacing w:after="0" w:line="240" w:lineRule="auto"/>
              <w:ind w:firstLine="153"/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0" w:type="dxa"/>
            <w:vAlign w:val="center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2349-0365</w:t>
            </w:r>
          </w:p>
        </w:tc>
        <w:tc>
          <w:tcPr>
            <w:tcW w:w="108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https://www.arcjo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urnals.org/international-journal-of-research-studies-in-bio-sciences/past-issues</w:t>
            </w:r>
          </w:p>
        </w:tc>
        <w:tc>
          <w:tcPr>
            <w:tcW w:w="1350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Malgun Gothic"/>
                <w:b/>
                <w:sz w:val="18"/>
                <w:szCs w:val="18"/>
              </w:rPr>
              <w:lastRenderedPageBreak/>
              <w:t>https://dx.doi.org/10.20431/</w:t>
            </w:r>
            <w:r>
              <w:rPr>
                <w:rFonts w:eastAsia="Malgun Gothic"/>
                <w:b/>
                <w:sz w:val="18"/>
                <w:szCs w:val="18"/>
              </w:rPr>
              <w:lastRenderedPageBreak/>
              <w:t>2349-0365.0511001</w:t>
            </w:r>
          </w:p>
        </w:tc>
        <w:tc>
          <w:tcPr>
            <w:tcW w:w="1147" w:type="dxa"/>
          </w:tcPr>
          <w:p w:rsidR="00175B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</w:tr>
    </w:tbl>
    <w:p w:rsidR="00175B17" w:rsidRDefault="00175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5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3FB1" w:rsidRDefault="004C3FB1">
      <w:pPr>
        <w:spacing w:line="240" w:lineRule="auto"/>
      </w:pPr>
      <w:r>
        <w:separator/>
      </w:r>
    </w:p>
  </w:endnote>
  <w:endnote w:type="continuationSeparator" w:id="0">
    <w:p w:rsidR="004C3FB1" w:rsidRDefault="004C3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+mn-ea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FreeSerif">
    <w:altName w:val="MS Mincho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3FB1" w:rsidRDefault="004C3FB1">
      <w:pPr>
        <w:spacing w:after="0"/>
      </w:pPr>
      <w:r>
        <w:separator/>
      </w:r>
    </w:p>
  </w:footnote>
  <w:footnote w:type="continuationSeparator" w:id="0">
    <w:p w:rsidR="004C3FB1" w:rsidRDefault="004C3F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251"/>
    <w:rsid w:val="0001529E"/>
    <w:rsid w:val="00053AC1"/>
    <w:rsid w:val="000565CB"/>
    <w:rsid w:val="000579E6"/>
    <w:rsid w:val="00083284"/>
    <w:rsid w:val="000C5A8B"/>
    <w:rsid w:val="000E49C8"/>
    <w:rsid w:val="0011169F"/>
    <w:rsid w:val="00113D75"/>
    <w:rsid w:val="00121143"/>
    <w:rsid w:val="00175B17"/>
    <w:rsid w:val="00185EE6"/>
    <w:rsid w:val="00190CAA"/>
    <w:rsid w:val="001B409E"/>
    <w:rsid w:val="001C1AA3"/>
    <w:rsid w:val="001F7925"/>
    <w:rsid w:val="00212C91"/>
    <w:rsid w:val="002147CE"/>
    <w:rsid w:val="00272112"/>
    <w:rsid w:val="0027253A"/>
    <w:rsid w:val="00281370"/>
    <w:rsid w:val="0029243E"/>
    <w:rsid w:val="002B0D59"/>
    <w:rsid w:val="002E30A2"/>
    <w:rsid w:val="002F5A7E"/>
    <w:rsid w:val="00337A71"/>
    <w:rsid w:val="003517CD"/>
    <w:rsid w:val="0039570F"/>
    <w:rsid w:val="003A6E44"/>
    <w:rsid w:val="003C5DDE"/>
    <w:rsid w:val="003D4F78"/>
    <w:rsid w:val="00402EC4"/>
    <w:rsid w:val="0040705A"/>
    <w:rsid w:val="00411723"/>
    <w:rsid w:val="004143BB"/>
    <w:rsid w:val="00437061"/>
    <w:rsid w:val="00440675"/>
    <w:rsid w:val="0045328A"/>
    <w:rsid w:val="00475E23"/>
    <w:rsid w:val="00484409"/>
    <w:rsid w:val="004B1C7B"/>
    <w:rsid w:val="004C3FB1"/>
    <w:rsid w:val="004F4231"/>
    <w:rsid w:val="00502081"/>
    <w:rsid w:val="00512E68"/>
    <w:rsid w:val="00515605"/>
    <w:rsid w:val="00520923"/>
    <w:rsid w:val="00527FD1"/>
    <w:rsid w:val="00570279"/>
    <w:rsid w:val="00597F2F"/>
    <w:rsid w:val="005B0097"/>
    <w:rsid w:val="005B05CE"/>
    <w:rsid w:val="005B15BD"/>
    <w:rsid w:val="005C44FF"/>
    <w:rsid w:val="005F2EDE"/>
    <w:rsid w:val="005F6EFD"/>
    <w:rsid w:val="00601341"/>
    <w:rsid w:val="0062040A"/>
    <w:rsid w:val="00624E97"/>
    <w:rsid w:val="00657B23"/>
    <w:rsid w:val="00665BDE"/>
    <w:rsid w:val="00673F71"/>
    <w:rsid w:val="006A2A98"/>
    <w:rsid w:val="006A381D"/>
    <w:rsid w:val="006C34C7"/>
    <w:rsid w:val="006E18A2"/>
    <w:rsid w:val="006F2F34"/>
    <w:rsid w:val="00711BB6"/>
    <w:rsid w:val="007218D6"/>
    <w:rsid w:val="007247C7"/>
    <w:rsid w:val="007416D0"/>
    <w:rsid w:val="00742E8D"/>
    <w:rsid w:val="007538A9"/>
    <w:rsid w:val="007661D3"/>
    <w:rsid w:val="007930CB"/>
    <w:rsid w:val="007A3173"/>
    <w:rsid w:val="007E2FF5"/>
    <w:rsid w:val="007F182A"/>
    <w:rsid w:val="00834CD1"/>
    <w:rsid w:val="0084643F"/>
    <w:rsid w:val="00853705"/>
    <w:rsid w:val="00877305"/>
    <w:rsid w:val="00886553"/>
    <w:rsid w:val="0089072A"/>
    <w:rsid w:val="00894124"/>
    <w:rsid w:val="008A2ECF"/>
    <w:rsid w:val="008A4ACE"/>
    <w:rsid w:val="008A5552"/>
    <w:rsid w:val="008B6FF2"/>
    <w:rsid w:val="008E58AB"/>
    <w:rsid w:val="008F0AA2"/>
    <w:rsid w:val="008F2448"/>
    <w:rsid w:val="00907103"/>
    <w:rsid w:val="00910ABF"/>
    <w:rsid w:val="009205DC"/>
    <w:rsid w:val="00921BAD"/>
    <w:rsid w:val="00927A12"/>
    <w:rsid w:val="009907DC"/>
    <w:rsid w:val="009B33BE"/>
    <w:rsid w:val="009D4FB4"/>
    <w:rsid w:val="009F6D82"/>
    <w:rsid w:val="00A07E22"/>
    <w:rsid w:val="00A15B21"/>
    <w:rsid w:val="00A735C9"/>
    <w:rsid w:val="00A96408"/>
    <w:rsid w:val="00AB450B"/>
    <w:rsid w:val="00AD3D22"/>
    <w:rsid w:val="00B06296"/>
    <w:rsid w:val="00B50E7D"/>
    <w:rsid w:val="00B53995"/>
    <w:rsid w:val="00B74451"/>
    <w:rsid w:val="00B74668"/>
    <w:rsid w:val="00B95C3B"/>
    <w:rsid w:val="00B97951"/>
    <w:rsid w:val="00BA3D45"/>
    <w:rsid w:val="00BB0C21"/>
    <w:rsid w:val="00BD42F2"/>
    <w:rsid w:val="00BE33ED"/>
    <w:rsid w:val="00C01B0F"/>
    <w:rsid w:val="00C04C93"/>
    <w:rsid w:val="00C10B0D"/>
    <w:rsid w:val="00C35FCD"/>
    <w:rsid w:val="00C3694E"/>
    <w:rsid w:val="00C41FDB"/>
    <w:rsid w:val="00C4246F"/>
    <w:rsid w:val="00C52B01"/>
    <w:rsid w:val="00C54494"/>
    <w:rsid w:val="00C5510B"/>
    <w:rsid w:val="00C700B4"/>
    <w:rsid w:val="00CA061A"/>
    <w:rsid w:val="00CC10B9"/>
    <w:rsid w:val="00CC237C"/>
    <w:rsid w:val="00CC4DEE"/>
    <w:rsid w:val="00CC7F31"/>
    <w:rsid w:val="00CF1B15"/>
    <w:rsid w:val="00D0723E"/>
    <w:rsid w:val="00D077DA"/>
    <w:rsid w:val="00D11A7D"/>
    <w:rsid w:val="00D14173"/>
    <w:rsid w:val="00D15134"/>
    <w:rsid w:val="00D16C3D"/>
    <w:rsid w:val="00D27A74"/>
    <w:rsid w:val="00D33251"/>
    <w:rsid w:val="00D57493"/>
    <w:rsid w:val="00D60C83"/>
    <w:rsid w:val="00D63EEA"/>
    <w:rsid w:val="00D6786E"/>
    <w:rsid w:val="00DA6027"/>
    <w:rsid w:val="00DB6F23"/>
    <w:rsid w:val="00DC3EF0"/>
    <w:rsid w:val="00DE52BA"/>
    <w:rsid w:val="00E007A1"/>
    <w:rsid w:val="00E07AF7"/>
    <w:rsid w:val="00E52027"/>
    <w:rsid w:val="00E63EC7"/>
    <w:rsid w:val="00E951AE"/>
    <w:rsid w:val="00EB2880"/>
    <w:rsid w:val="00EB306D"/>
    <w:rsid w:val="00EB3BA7"/>
    <w:rsid w:val="00EC1B47"/>
    <w:rsid w:val="00EC5282"/>
    <w:rsid w:val="00EF6BD6"/>
    <w:rsid w:val="00F05564"/>
    <w:rsid w:val="00F23091"/>
    <w:rsid w:val="00F237A2"/>
    <w:rsid w:val="00F54C07"/>
    <w:rsid w:val="00F5704A"/>
    <w:rsid w:val="00F60392"/>
    <w:rsid w:val="00FC1074"/>
    <w:rsid w:val="00FC2B8F"/>
    <w:rsid w:val="00FC673C"/>
    <w:rsid w:val="00FC7AD9"/>
    <w:rsid w:val="00FE158D"/>
    <w:rsid w:val="00FE6593"/>
    <w:rsid w:val="1D3943F3"/>
    <w:rsid w:val="26842F2B"/>
    <w:rsid w:val="450E6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4A07D-CB6D-4F57-8AC3-A2350D95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k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88" w:lineRule="auto"/>
      <w:ind w:right="144"/>
      <w:jc w:val="both"/>
      <w:outlineLvl w:val="1"/>
    </w:pPr>
    <w:rPr>
      <w:rFonts w:ascii="Book Antiqua" w:eastAsia="Times New Roman" w:hAnsi="Book Antiqua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after="0" w:line="240" w:lineRule="auto"/>
      <w:ind w:right="144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qFormat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73" w:lineRule="exact"/>
      <w:jc w:val="both"/>
    </w:pPr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color w:val="365F91"/>
      <w:sz w:val="28"/>
      <w:szCs w:val="28"/>
      <w:lang w:val="en-IN" w:eastAsia="en-IN"/>
    </w:rPr>
  </w:style>
  <w:style w:type="character" w:customStyle="1" w:styleId="BodyTextChar">
    <w:name w:val="Body Text Char"/>
    <w:link w:val="BodyText"/>
    <w:uiPriority w:val="1"/>
    <w:qFormat/>
    <w:rPr>
      <w:rFonts w:ascii="Book Antiqua" w:eastAsia="Times New Roman" w:hAnsi="Book Antiqua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Book Antiqua" w:eastAsia="Times New Roman" w:hAnsi="Book Antiqua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Spacing">
    <w:name w:val="No Spacing"/>
    <w:uiPriority w:val="1"/>
    <w:qFormat/>
    <w:rPr>
      <w:sz w:val="22"/>
      <w:szCs w:val="22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jbps.com/" TargetMode="External"/><Relationship Id="rId21" Type="http://schemas.openxmlformats.org/officeDocument/2006/relationships/hyperlink" Target="https://pubmed.ncbi.nlm.nih.gov/28858736/" TargetMode="External"/><Relationship Id="rId42" Type="http://schemas.openxmlformats.org/officeDocument/2006/relationships/hyperlink" Target="http://ijasrm.com/" TargetMode="External"/><Relationship Id="rId47" Type="http://schemas.openxmlformats.org/officeDocument/2006/relationships/hyperlink" Target="https://www.fungiindia.co.in/index.php/kavaka" TargetMode="External"/><Relationship Id="rId63" Type="http://schemas.openxmlformats.org/officeDocument/2006/relationships/hyperlink" Target="https://www.sciencedirect.com/science/article/abs/pii/S0304885317322102" TargetMode="External"/><Relationship Id="rId68" Type="http://schemas.openxmlformats.org/officeDocument/2006/relationships/hyperlink" Target="https://dergipark.org.tr/en/pub/jotcsa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sciencedirect.com/journal/biomedicine-and-pharmacotherapy" TargetMode="External"/><Relationship Id="rId11" Type="http://schemas.openxmlformats.org/officeDocument/2006/relationships/hyperlink" Target="https://www.ejbps.com/" TargetMode="External"/><Relationship Id="rId32" Type="http://schemas.openxmlformats.org/officeDocument/2006/relationships/hyperlink" Target="https://www.srinivasifs.com/post/myforest-quarterly-journal-of-forestry-allied-sciences-karnataka-forest-department" TargetMode="External"/><Relationship Id="rId37" Type="http://schemas.openxmlformats.org/officeDocument/2006/relationships/hyperlink" Target="http://ijaasr.dvpublication.com/" TargetMode="External"/><Relationship Id="rId53" Type="http://schemas.openxmlformats.org/officeDocument/2006/relationships/hyperlink" Target="http://www.phama-healthsciences.net" TargetMode="External"/><Relationship Id="rId58" Type="http://schemas.openxmlformats.org/officeDocument/2006/relationships/hyperlink" Target="http://doi.org/10.1016/jmolstruc.2018.06.0050022-2860" TargetMode="External"/><Relationship Id="rId74" Type="http://schemas.openxmlformats.org/officeDocument/2006/relationships/hyperlink" Target="https://asianjournalofchemistry.co.in/" TargetMode="External"/><Relationship Id="rId79" Type="http://schemas.openxmlformats.org/officeDocument/2006/relationships/hyperlink" Target="http://www.alaschem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pubs.rsc.org/en/journals/journal/nj" TargetMode="External"/><Relationship Id="rId82" Type="http://schemas.openxmlformats.org/officeDocument/2006/relationships/hyperlink" Target="http://troindia.in/journal/ijcesr/vol5iss2part3/61-68.pdf" TargetMode="External"/><Relationship Id="rId19" Type="http://schemas.openxmlformats.org/officeDocument/2006/relationships/hyperlink" Target="https://www.sciencedirect.com/science/article/abs/pii/S0045206816300992" TargetMode="External"/><Relationship Id="rId14" Type="http://schemas.openxmlformats.org/officeDocument/2006/relationships/hyperlink" Target="https://innovareacademics.in/journals/index.php/ijs" TargetMode="External"/><Relationship Id="rId22" Type="http://schemas.openxmlformats.org/officeDocument/2006/relationships/hyperlink" Target="https://www.phcogj.com/" TargetMode="External"/><Relationship Id="rId27" Type="http://schemas.openxmlformats.org/officeDocument/2006/relationships/hyperlink" Target="https://www.ejbps.com/ejbps/abstract_id/3130" TargetMode="External"/><Relationship Id="rId30" Type="http://schemas.openxmlformats.org/officeDocument/2006/relationships/hyperlink" Target="https://indianjournals.com/ijor.aspx?target=ijor:bpasms&amp;type=home" TargetMode="External"/><Relationship Id="rId35" Type="http://schemas.openxmlformats.org/officeDocument/2006/relationships/hyperlink" Target="http://www.plantarchives.org/" TargetMode="External"/><Relationship Id="rId43" Type="http://schemas.openxmlformats.org/officeDocument/2006/relationships/hyperlink" Target="https://researchreview.in/" TargetMode="External"/><Relationship Id="rId48" Type="http://schemas.openxmlformats.org/officeDocument/2006/relationships/hyperlink" Target="https://connectjournals.com/jmpp" TargetMode="External"/><Relationship Id="rId56" Type="http://schemas.openxmlformats.org/officeDocument/2006/relationships/hyperlink" Target="https://www.ijrpc.com/" TargetMode="External"/><Relationship Id="rId64" Type="http://schemas.openxmlformats.org/officeDocument/2006/relationships/hyperlink" Target="https://www.derpharmachemica.com/" TargetMode="External"/><Relationship Id="rId69" Type="http://schemas.openxmlformats.org/officeDocument/2006/relationships/hyperlink" Target="https://www.ejpmr.com/" TargetMode="External"/><Relationship Id="rId77" Type="http://schemas.openxmlformats.org/officeDocument/2006/relationships/hyperlink" Target="https://innovareacademics.in/journals/index.php/ajpcr/" TargetMode="External"/><Relationship Id="rId8" Type="http://schemas.openxmlformats.org/officeDocument/2006/relationships/hyperlink" Target="http://www.eurannallergyimm.com/cont/journals-search/58/search.asp" TargetMode="External"/><Relationship Id="rId51" Type="http://schemas.openxmlformats.org/officeDocument/2006/relationships/hyperlink" Target="https://www.scielo.cl/scielo.php?pid=0718-221x&amp;script=sci_serial" TargetMode="External"/><Relationship Id="rId72" Type="http://schemas.openxmlformats.org/officeDocument/2006/relationships/hyperlink" Target="http://www.jpcbs.info/Indexing.html" TargetMode="External"/><Relationship Id="rId80" Type="http://schemas.openxmlformats.org/officeDocument/2006/relationships/hyperlink" Target="http://www.sciecnedirect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horticultureresearch.net/" TargetMode="External"/><Relationship Id="rId17" Type="http://schemas.openxmlformats.org/officeDocument/2006/relationships/hyperlink" Target="https://www.sciencedirect.com/science/article/abs/pii/S0753332217317766" TargetMode="External"/><Relationship Id="rId25" Type="http://schemas.openxmlformats.org/officeDocument/2006/relationships/hyperlink" Target="https://pubmed.ncbi.nlm.nih.gov/29133037/" TargetMode="External"/><Relationship Id="rId33" Type="http://schemas.openxmlformats.org/officeDocument/2006/relationships/hyperlink" Target="https://arccjournals.com/journals/indian-journal-of-agricultural-research" TargetMode="External"/><Relationship Id="rId38" Type="http://schemas.openxmlformats.org/officeDocument/2006/relationships/hyperlink" Target="http://www.plantarchives.org/" TargetMode="External"/><Relationship Id="rId46" Type="http://schemas.openxmlformats.org/officeDocument/2006/relationships/hyperlink" Target="https://publons.com/wos-op/journal/562603/research-magma-an-international-multidisciplinary-/" TargetMode="External"/><Relationship Id="rId59" Type="http://schemas.openxmlformats.org/officeDocument/2006/relationships/hyperlink" Target="http://www.joac.info/" TargetMode="External"/><Relationship Id="rId67" Type="http://schemas.openxmlformats.org/officeDocument/2006/relationships/hyperlink" Target="http://www.jacskros.com" TargetMode="External"/><Relationship Id="rId20" Type="http://schemas.openxmlformats.org/officeDocument/2006/relationships/hyperlink" Target="https://www.sciencedirect.com/journal/biomedicine-and-pharmacotherapy" TargetMode="External"/><Relationship Id="rId41" Type="http://schemas.openxmlformats.org/officeDocument/2006/relationships/hyperlink" Target="https://researchreview.in/" TargetMode="External"/><Relationship Id="rId54" Type="http://schemas.openxmlformats.org/officeDocument/2006/relationships/hyperlink" Target="https://www.ijpcbs.com/" TargetMode="External"/><Relationship Id="rId62" Type="http://schemas.openxmlformats.org/officeDocument/2006/relationships/hyperlink" Target="https://www.sciencedirect.com/journal/journal-of-magnetism-and-magnetic-materials" TargetMode="External"/><Relationship Id="rId70" Type="http://schemas.openxmlformats.org/officeDocument/2006/relationships/hyperlink" Target="http://www.jpcbs.info/Indexing.html" TargetMode="External"/><Relationship Id="rId75" Type="http://schemas.openxmlformats.org/officeDocument/2006/relationships/hyperlink" Target="https://asianjournalofchemistry.co.in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innovareacademics.in/journals/index.php/ijs/article/view/16099" TargetMode="External"/><Relationship Id="rId23" Type="http://schemas.openxmlformats.org/officeDocument/2006/relationships/hyperlink" Target="https://phcogj.com/article/433" TargetMode="External"/><Relationship Id="rId28" Type="http://schemas.openxmlformats.org/officeDocument/2006/relationships/hyperlink" Target="https://publons.com/wos-op/journal/242/international-journal-of-pharma-and-bio-sciences/" TargetMode="External"/><Relationship Id="rId36" Type="http://schemas.openxmlformats.org/officeDocument/2006/relationships/hyperlink" Target="http://ijaasr.dvpublication.com/" TargetMode="External"/><Relationship Id="rId49" Type="http://schemas.openxmlformats.org/officeDocument/2006/relationships/hyperlink" Target="https://publons.com/wos-op/journal/242/international-journal-of-pharma-and-bio-sciences/" TargetMode="External"/><Relationship Id="rId57" Type="http://schemas.openxmlformats.org/officeDocument/2006/relationships/hyperlink" Target="https://www.sciencedirect.com/journal/journal-of-molecular-structure" TargetMode="External"/><Relationship Id="rId10" Type="http://schemas.openxmlformats.org/officeDocument/2006/relationships/hyperlink" Target="https://innovareacademics.in/journals/index.php/ajpcr/article/view/20912" TargetMode="External"/><Relationship Id="rId31" Type="http://schemas.openxmlformats.org/officeDocument/2006/relationships/hyperlink" Target="https://www.indianjournals.com/ijor.Aspx?target=ijor:ijre&amp;type=home" TargetMode="External"/><Relationship Id="rId44" Type="http://schemas.openxmlformats.org/officeDocument/2006/relationships/hyperlink" Target="http://ijaasr.dvpublication.com/" TargetMode="External"/><Relationship Id="rId52" Type="http://schemas.openxmlformats.org/officeDocument/2006/relationships/hyperlink" Target="http://www.pharmahealthsciences.net/" TargetMode="External"/><Relationship Id="rId60" Type="http://schemas.openxmlformats.org/officeDocument/2006/relationships/hyperlink" Target="http://www.kpacomfo" TargetMode="External"/><Relationship Id="rId65" Type="http://schemas.openxmlformats.org/officeDocument/2006/relationships/hyperlink" Target="http://www.derpharmachemical.com" TargetMode="External"/><Relationship Id="rId73" Type="http://schemas.openxmlformats.org/officeDocument/2006/relationships/hyperlink" Target="http://www.ijpcsonline.com" TargetMode="External"/><Relationship Id="rId78" Type="http://schemas.openxmlformats.org/officeDocument/2006/relationships/hyperlink" Target="https://aml.iaamonline.org/" TargetMode="External"/><Relationship Id="rId81" Type="http://schemas.openxmlformats.org/officeDocument/2006/relationships/hyperlink" Target="http://www.alasche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novareacademics.in/journals/index.php/ajpcr/" TargetMode="External"/><Relationship Id="rId13" Type="http://schemas.openxmlformats.org/officeDocument/2006/relationships/hyperlink" Target="https://www.researchgate.net/publication/327046916_Studies_on_in_vitro_antiproliferative_activities_in_Cruciferae_veg5etables" TargetMode="External"/><Relationship Id="rId18" Type="http://schemas.openxmlformats.org/officeDocument/2006/relationships/hyperlink" Target="https://www.sciencedirect.com/journal/bioorganic-chemistry" TargetMode="External"/><Relationship Id="rId39" Type="http://schemas.openxmlformats.org/officeDocument/2006/relationships/hyperlink" Target="https://publons.com/wos-op/journal/533682/international-journal-of-applied-and-advanced-scie/" TargetMode="External"/><Relationship Id="rId34" Type="http://schemas.openxmlformats.org/officeDocument/2006/relationships/hyperlink" Target="https://www.phytojournal.com/" TargetMode="External"/><Relationship Id="rId50" Type="http://schemas.openxmlformats.org/officeDocument/2006/relationships/hyperlink" Target="https://www.wjpr.net/" TargetMode="External"/><Relationship Id="rId55" Type="http://schemas.openxmlformats.org/officeDocument/2006/relationships/hyperlink" Target="http://www.ijpcbs.com" TargetMode="External"/><Relationship Id="rId76" Type="http://schemas.openxmlformats.org/officeDocument/2006/relationships/hyperlink" Target="https://journals.indexcopernicus.com/journal/39885" TargetMode="External"/><Relationship Id="rId7" Type="http://schemas.openxmlformats.org/officeDocument/2006/relationships/hyperlink" Target="http://www.eurannallergyimm.com/" TargetMode="External"/><Relationship Id="rId71" Type="http://schemas.openxmlformats.org/officeDocument/2006/relationships/hyperlink" Target="https://www.jpcbs.info/2018_6_3_13_Ashok%20Kumar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jetir.org/papers/JETIR2012382.pdf" TargetMode="External"/><Relationship Id="rId24" Type="http://schemas.openxmlformats.org/officeDocument/2006/relationships/hyperlink" Target="https://www.sciencedirect.com/journal/european-journal-of-medicinal-chemistry" TargetMode="External"/><Relationship Id="rId40" Type="http://schemas.openxmlformats.org/officeDocument/2006/relationships/hyperlink" Target="https://journals.christuniversity.in/index.php/mapana" TargetMode="External"/><Relationship Id="rId45" Type="http://schemas.openxmlformats.org/officeDocument/2006/relationships/hyperlink" Target="https://www.ijpbs.com/" TargetMode="External"/><Relationship Id="rId66" Type="http://schemas.openxmlformats.org/officeDocument/2006/relationships/hyperlink" Target="https://www.ijacskr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9DCF-22B7-4FA8-BC7C-D16024DE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15</Pages>
  <Words>4046</Words>
  <Characters>23065</Characters>
  <Application>Microsoft Office Word</Application>
  <DocSecurity>0</DocSecurity>
  <Lines>192</Lines>
  <Paragraphs>54</Paragraphs>
  <ScaleCrop>false</ScaleCrop>
  <Company/>
  <LinksUpToDate>false</LinksUpToDate>
  <CharactersWithSpaces>27057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Pradeep k</cp:lastModifiedBy>
  <cp:revision>52</cp:revision>
  <dcterms:created xsi:type="dcterms:W3CDTF">2022-09-02T09:37:00Z</dcterms:created>
  <dcterms:modified xsi:type="dcterms:W3CDTF">2023-08-25T07:38:00Z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8B69C23624B640B69A8696AFD4446992</vt:lpwstr>
  </property>
</Properties>
</file>